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6F40" w14:textId="26A5D768" w:rsidR="00BC7595" w:rsidRPr="00771EBE" w:rsidRDefault="00BC7595" w:rsidP="00771EBE">
      <w:pPr>
        <w:spacing w:after="0"/>
        <w:jc w:val="right"/>
        <w:rPr>
          <w:rFonts w:cs="Times New Roman"/>
          <w:szCs w:val="25"/>
          <w:u w:val="single"/>
        </w:rPr>
      </w:pPr>
      <w:r w:rsidRPr="00771EBE">
        <w:rPr>
          <w:rFonts w:cs="Times New Roman"/>
          <w:szCs w:val="25"/>
          <w:u w:val="single"/>
        </w:rPr>
        <w:t xml:space="preserve">Allegato n. </w:t>
      </w:r>
      <w:r w:rsidR="001B5465" w:rsidRPr="00771EBE">
        <w:rPr>
          <w:rFonts w:cs="Times New Roman"/>
          <w:szCs w:val="25"/>
          <w:u w:val="single"/>
        </w:rPr>
        <w:t>1</w:t>
      </w:r>
      <w:r w:rsidR="003E0CAE" w:rsidRPr="00771EBE">
        <w:rPr>
          <w:rFonts w:cs="Times New Roman"/>
          <w:szCs w:val="25"/>
          <w:u w:val="single"/>
        </w:rPr>
        <w:t>9</w:t>
      </w:r>
      <w:r w:rsidRPr="00771EBE">
        <w:rPr>
          <w:rFonts w:cs="Times New Roman"/>
          <w:szCs w:val="25"/>
          <w:u w:val="single"/>
        </w:rPr>
        <w:t xml:space="preserve"> </w:t>
      </w:r>
      <w:r w:rsidR="00410BC8">
        <w:rPr>
          <w:rFonts w:cs="Times New Roman"/>
          <w:szCs w:val="25"/>
          <w:u w:val="single"/>
        </w:rPr>
        <w:t xml:space="preserve">ter </w:t>
      </w:r>
      <w:r w:rsidRPr="00771EBE">
        <w:rPr>
          <w:rFonts w:cs="Times New Roman"/>
          <w:szCs w:val="25"/>
          <w:u w:val="single"/>
        </w:rPr>
        <w:t xml:space="preserve">al Bando </w:t>
      </w:r>
      <w:r w:rsidR="00412471" w:rsidRPr="00771EBE">
        <w:rPr>
          <w:rFonts w:cs="Times New Roman"/>
          <w:szCs w:val="25"/>
          <w:u w:val="single"/>
        </w:rPr>
        <w:t>pubblico</w:t>
      </w:r>
    </w:p>
    <w:p w14:paraId="7E9AD851" w14:textId="4FA317FF" w:rsidR="00BC7595" w:rsidRPr="00771EBE" w:rsidRDefault="00447294" w:rsidP="00771EBE">
      <w:pPr>
        <w:spacing w:after="0"/>
        <w:rPr>
          <w:rFonts w:cs="Times New Roman"/>
          <w:szCs w:val="25"/>
        </w:rPr>
      </w:pPr>
      <w:r w:rsidRPr="00771EBE">
        <w:rPr>
          <w:rFonts w:cs="Times New Roman"/>
          <w:szCs w:val="25"/>
        </w:rPr>
        <w:t>Numero ____ di Repertorio</w:t>
      </w:r>
    </w:p>
    <w:p w14:paraId="18ED7A8F" w14:textId="7F3346C9" w:rsidR="00616C9C" w:rsidRPr="00771EBE" w:rsidRDefault="00617702" w:rsidP="00771EBE">
      <w:pPr>
        <w:spacing w:after="0"/>
        <w:jc w:val="center"/>
        <w:rPr>
          <w:rFonts w:cs="Times New Roman"/>
          <w:b/>
          <w:szCs w:val="25"/>
        </w:rPr>
      </w:pPr>
      <w:r w:rsidRPr="00771EBE">
        <w:rPr>
          <w:rFonts w:cs="Times New Roman"/>
          <w:b/>
          <w:szCs w:val="25"/>
        </w:rPr>
        <w:t>SCHEMA DI CONTRATTO</w:t>
      </w:r>
    </w:p>
    <w:p w14:paraId="6D2F9ADB" w14:textId="5D722CD0" w:rsidR="00BB5C79" w:rsidRPr="00771EBE" w:rsidRDefault="00444641" w:rsidP="00771EBE">
      <w:pPr>
        <w:spacing w:after="0"/>
        <w:jc w:val="center"/>
        <w:rPr>
          <w:rFonts w:cs="Times New Roman"/>
          <w:b/>
          <w:szCs w:val="25"/>
        </w:rPr>
      </w:pPr>
      <w:r w:rsidRPr="00771EBE">
        <w:rPr>
          <w:rFonts w:cs="Times New Roman"/>
          <w:b/>
          <w:szCs w:val="25"/>
        </w:rPr>
        <w:t xml:space="preserve">DI </w:t>
      </w:r>
      <w:r w:rsidR="00FD3F54" w:rsidRPr="00771EBE">
        <w:rPr>
          <w:rFonts w:cs="Times New Roman"/>
          <w:b/>
          <w:szCs w:val="25"/>
        </w:rPr>
        <w:t>ALIENAZIONE</w:t>
      </w:r>
      <w:r w:rsidRPr="00771EBE">
        <w:rPr>
          <w:rFonts w:cs="Times New Roman"/>
          <w:b/>
          <w:szCs w:val="25"/>
        </w:rPr>
        <w:t xml:space="preserve"> DI IMMOBILI</w:t>
      </w:r>
    </w:p>
    <w:p w14:paraId="4D7AB9BE" w14:textId="77777777" w:rsidR="005A26AE" w:rsidRPr="00771EBE" w:rsidRDefault="005A26AE" w:rsidP="00771EBE">
      <w:pPr>
        <w:spacing w:after="0"/>
        <w:rPr>
          <w:rFonts w:cs="Times New Roman"/>
          <w:b/>
          <w:szCs w:val="25"/>
          <w:u w:val="single"/>
        </w:rPr>
      </w:pPr>
    </w:p>
    <w:p w14:paraId="75637E72" w14:textId="77777777" w:rsidR="00DA556B" w:rsidRPr="00771EBE" w:rsidRDefault="00DA556B" w:rsidP="00771EBE">
      <w:pPr>
        <w:spacing w:after="0"/>
        <w:rPr>
          <w:rFonts w:eastAsia="Times New Roman" w:cs="Times New Roman"/>
          <w:szCs w:val="25"/>
        </w:rPr>
      </w:pPr>
      <w:r w:rsidRPr="00771EBE">
        <w:rPr>
          <w:rFonts w:cs="Times New Roman"/>
          <w:szCs w:val="25"/>
        </w:rPr>
        <w:t xml:space="preserve">L’anno ___ (____), questo giorno ___ del mese di ___ </w:t>
      </w:r>
      <w:r w:rsidRPr="00771EBE">
        <w:rPr>
          <w:rFonts w:cs="Times New Roman"/>
          <w:b/>
          <w:szCs w:val="25"/>
        </w:rPr>
        <w:t>([</w:t>
      </w:r>
      <w:proofErr w:type="gramStart"/>
      <w:r w:rsidRPr="00771EBE">
        <w:rPr>
          <w:rFonts w:cs="Times New Roman"/>
          <w:b/>
          <w:szCs w:val="25"/>
        </w:rPr>
        <w:t>●]/</w:t>
      </w:r>
      <w:proofErr w:type="gramEnd"/>
      <w:r w:rsidRPr="00771EBE">
        <w:rPr>
          <w:rFonts w:cs="Times New Roman"/>
          <w:b/>
          <w:szCs w:val="25"/>
        </w:rPr>
        <w:t>[●]/[●])</w:t>
      </w:r>
    </w:p>
    <w:p w14:paraId="04F6C1FF" w14:textId="77777777" w:rsidR="00DA556B" w:rsidRPr="00771EBE" w:rsidRDefault="00DA556B" w:rsidP="00771EBE">
      <w:pPr>
        <w:spacing w:after="0"/>
        <w:rPr>
          <w:rFonts w:cs="Times New Roman"/>
          <w:szCs w:val="25"/>
        </w:rPr>
      </w:pPr>
      <w:r w:rsidRPr="00771EBE">
        <w:rPr>
          <w:rFonts w:cs="Times New Roman"/>
          <w:szCs w:val="25"/>
        </w:rPr>
        <w:t>davanti a me, dott. ____, notaio iscritto al Collegio Notarile di ____, con studio in _____, via ____, n. ___</w:t>
      </w:r>
    </w:p>
    <w:p w14:paraId="097D05EB" w14:textId="77777777" w:rsidR="00DA556B" w:rsidRPr="00771EBE" w:rsidRDefault="00DA556B" w:rsidP="00771EBE">
      <w:pPr>
        <w:spacing w:after="0"/>
        <w:rPr>
          <w:rFonts w:cs="Times New Roman"/>
          <w:szCs w:val="25"/>
        </w:rPr>
      </w:pPr>
      <w:r w:rsidRPr="00771EBE">
        <w:rPr>
          <w:rFonts w:cs="Times New Roman"/>
          <w:szCs w:val="25"/>
        </w:rPr>
        <w:t>sono comparsi</w:t>
      </w:r>
    </w:p>
    <w:p w14:paraId="1C58B747" w14:textId="77777777" w:rsidR="00DA556B" w:rsidRPr="00771EBE" w:rsidRDefault="00DA556B" w:rsidP="00771EBE">
      <w:pPr>
        <w:spacing w:after="0"/>
        <w:rPr>
          <w:rFonts w:cs="Times New Roman"/>
          <w:i/>
          <w:szCs w:val="25"/>
        </w:rPr>
      </w:pPr>
      <w:r w:rsidRPr="00771EBE">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127BED65" w14:textId="5775AB7B" w:rsidR="00DA556B" w:rsidRPr="00771EBE" w:rsidRDefault="00DA556B" w:rsidP="00771EBE">
      <w:pPr>
        <w:pStyle w:val="Titolo1"/>
        <w:spacing w:line="360" w:lineRule="auto"/>
        <w:rPr>
          <w:sz w:val="25"/>
          <w:szCs w:val="25"/>
        </w:rPr>
      </w:pPr>
      <w:r w:rsidRPr="00771EBE">
        <w:rPr>
          <w:b/>
          <w:sz w:val="25"/>
          <w:szCs w:val="25"/>
        </w:rPr>
        <w:t>l’</w:t>
      </w:r>
      <w:r w:rsidRPr="00771EBE">
        <w:rPr>
          <w:rStyle w:val="MSGENFONTSTYLENAMETEMPLATEROLENUMBERMSGENFONTSTYLENAMEBYROLETEXT2"/>
          <w:b/>
          <w:color w:val="000000"/>
          <w:sz w:val="25"/>
          <w:szCs w:val="25"/>
        </w:rPr>
        <w:t>Azienda U.L.S.S. n.3 Serenissima</w:t>
      </w:r>
      <w:r w:rsidRPr="00771EBE">
        <w:rPr>
          <w:rStyle w:val="MSGENFONTSTYLENAMETEMPLATEROLENUMBERMSGENFONTSTYLENAMEBYROLETEXT2"/>
          <w:color w:val="000000"/>
          <w:sz w:val="25"/>
          <w:szCs w:val="25"/>
        </w:rPr>
        <w:t xml:space="preserve"> </w:t>
      </w:r>
      <w:r w:rsidRPr="00771EBE">
        <w:rPr>
          <w:sz w:val="25"/>
          <w:szCs w:val="25"/>
        </w:rPr>
        <w:t xml:space="preserve">– CF/PIVA 02798850273, con sede legale in Mestre (Venezia), Via don Federico Tosatto 147 (di seguito indicata come </w:t>
      </w:r>
      <w:r w:rsidRPr="00771EBE">
        <w:rPr>
          <w:rStyle w:val="MSGENFONTSTYLENAMETEMPLATEROLENUMBERMSGENFONTSTYLENAMEBYROLETEXT2"/>
          <w:color w:val="000000"/>
          <w:sz w:val="25"/>
          <w:szCs w:val="25"/>
        </w:rPr>
        <w:t>“</w:t>
      </w:r>
      <w:r w:rsidRPr="00771EBE">
        <w:rPr>
          <w:rStyle w:val="MSGENFONTSTYLENAMETEMPLATEROLENUMBERMSGENFONTSTYLENAMEBYROLETEXT2"/>
          <w:b/>
          <w:color w:val="000000"/>
          <w:sz w:val="25"/>
          <w:szCs w:val="25"/>
        </w:rPr>
        <w:t>Azienda</w:t>
      </w:r>
      <w:r w:rsidRPr="00771EBE">
        <w:rPr>
          <w:rStyle w:val="MSGENFONTSTYLENAMETEMPLATEROLENUMBERMSGENFONTSTYLENAMEBYROLETEXT2"/>
          <w:color w:val="000000"/>
          <w:sz w:val="25"/>
          <w:szCs w:val="25"/>
        </w:rPr>
        <w:t>” o</w:t>
      </w:r>
      <w:r w:rsidRPr="00771EBE">
        <w:rPr>
          <w:sz w:val="25"/>
          <w:szCs w:val="25"/>
        </w:rPr>
        <w:t xml:space="preserve"> “</w:t>
      </w:r>
      <w:r w:rsidRPr="00771EBE">
        <w:rPr>
          <w:b/>
          <w:sz w:val="25"/>
          <w:szCs w:val="25"/>
        </w:rPr>
        <w:t>Venditore</w:t>
      </w:r>
      <w:r w:rsidRPr="00771EBE">
        <w:rPr>
          <w:sz w:val="25"/>
          <w:szCs w:val="25"/>
        </w:rPr>
        <w:t>”</w:t>
      </w:r>
      <w:r w:rsidR="00BE09A8" w:rsidRPr="00771EBE">
        <w:rPr>
          <w:sz w:val="25"/>
          <w:szCs w:val="25"/>
        </w:rPr>
        <w:t xml:space="preserve"> o “</w:t>
      </w:r>
      <w:r w:rsidR="00BE09A8" w:rsidRPr="00771EBE">
        <w:rPr>
          <w:b/>
          <w:sz w:val="25"/>
          <w:szCs w:val="25"/>
        </w:rPr>
        <w:t>Parte venditrice</w:t>
      </w:r>
      <w:r w:rsidR="00BE09A8" w:rsidRPr="00771EBE">
        <w:rPr>
          <w:sz w:val="25"/>
          <w:szCs w:val="25"/>
        </w:rPr>
        <w:t>”</w:t>
      </w:r>
      <w:r w:rsidRPr="00771EBE">
        <w:rPr>
          <w:sz w:val="25"/>
          <w:szCs w:val="25"/>
        </w:rPr>
        <w:t>)</w:t>
      </w:r>
    </w:p>
    <w:p w14:paraId="374F03EC" w14:textId="77777777" w:rsidR="00DA556B" w:rsidRPr="00771EBE" w:rsidRDefault="00DA556B" w:rsidP="00771EBE">
      <w:pPr>
        <w:spacing w:after="0"/>
        <w:jc w:val="center"/>
        <w:rPr>
          <w:rFonts w:cs="Times New Roman"/>
          <w:szCs w:val="25"/>
        </w:rPr>
      </w:pPr>
      <w:r w:rsidRPr="00771EBE">
        <w:rPr>
          <w:rFonts w:cs="Times New Roman"/>
          <w:szCs w:val="25"/>
        </w:rPr>
        <w:t>e</w:t>
      </w:r>
    </w:p>
    <w:p w14:paraId="6D565278" w14:textId="77777777" w:rsidR="00DA556B" w:rsidRPr="00771EBE" w:rsidRDefault="00DA556B" w:rsidP="00771EBE">
      <w:pPr>
        <w:spacing w:after="0"/>
        <w:rPr>
          <w:rFonts w:cs="Times New Roman"/>
          <w:i/>
          <w:szCs w:val="25"/>
        </w:rPr>
      </w:pPr>
      <w:r w:rsidRPr="00771EBE">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23A6A85A" w14:textId="77777777" w:rsidR="00DA556B" w:rsidRPr="00771EBE" w:rsidRDefault="00DA556B" w:rsidP="00771EBE">
      <w:pPr>
        <w:spacing w:after="0"/>
        <w:rPr>
          <w:rFonts w:cs="Times New Roman"/>
          <w:szCs w:val="25"/>
        </w:rPr>
      </w:pPr>
      <w:r w:rsidRPr="00771EBE">
        <w:rPr>
          <w:rFonts w:cs="Times New Roman"/>
          <w:szCs w:val="25"/>
        </w:rPr>
        <w:t xml:space="preserve">_______, con sede a _______ in via _______, capitale sociale ____ </w:t>
      </w:r>
      <w:proofErr w:type="spellStart"/>
      <w:r w:rsidRPr="00771EBE">
        <w:rPr>
          <w:rFonts w:cs="Times New Roman"/>
          <w:szCs w:val="25"/>
        </w:rPr>
        <w:t>i.v</w:t>
      </w:r>
      <w:proofErr w:type="spellEnd"/>
      <w:r w:rsidRPr="00771EBE">
        <w:rPr>
          <w:rFonts w:cs="Times New Roman"/>
          <w:szCs w:val="25"/>
        </w:rPr>
        <w:t>., iscritta al Registro Imprese di _______ al numero REA _______ con il codice fiscale _______, di seguito indicato come “</w:t>
      </w:r>
      <w:r w:rsidRPr="00771EBE">
        <w:rPr>
          <w:rFonts w:cs="Times New Roman"/>
          <w:b/>
          <w:szCs w:val="25"/>
        </w:rPr>
        <w:t>Parte acquirente</w:t>
      </w:r>
      <w:r w:rsidRPr="00771EBE">
        <w:rPr>
          <w:rFonts w:cs="Times New Roman"/>
          <w:szCs w:val="25"/>
        </w:rPr>
        <w:t>” o “</w:t>
      </w:r>
      <w:r w:rsidRPr="00771EBE">
        <w:rPr>
          <w:rFonts w:cs="Times New Roman"/>
          <w:b/>
          <w:szCs w:val="25"/>
        </w:rPr>
        <w:t>Acquirente</w:t>
      </w:r>
      <w:r w:rsidRPr="00771EBE">
        <w:rPr>
          <w:rFonts w:cs="Times New Roman"/>
          <w:szCs w:val="25"/>
        </w:rPr>
        <w:t>”</w:t>
      </w:r>
    </w:p>
    <w:p w14:paraId="4B9547C1" w14:textId="77777777" w:rsidR="00DA556B" w:rsidRPr="00771EBE" w:rsidRDefault="00DA556B" w:rsidP="00771EBE">
      <w:pPr>
        <w:spacing w:after="0"/>
        <w:rPr>
          <w:rFonts w:cs="Times New Roman"/>
          <w:bCs/>
          <w:szCs w:val="25"/>
        </w:rPr>
      </w:pPr>
      <w:r w:rsidRPr="00771EBE">
        <w:rPr>
          <w:rFonts w:cs="Times New Roman"/>
          <w:bCs/>
          <w:szCs w:val="25"/>
        </w:rPr>
        <w:t>i comparenti, della cui identità personale io Notaio sono certo</w:t>
      </w:r>
    </w:p>
    <w:p w14:paraId="38EEA6C2" w14:textId="77777777" w:rsidR="00DA556B" w:rsidRPr="00771EBE" w:rsidRDefault="00DA556B" w:rsidP="00771EBE">
      <w:pPr>
        <w:spacing w:after="0"/>
        <w:rPr>
          <w:rFonts w:cs="Times New Roman"/>
          <w:b/>
          <w:bCs/>
          <w:szCs w:val="25"/>
          <w:u w:val="single"/>
        </w:rPr>
      </w:pPr>
      <w:r w:rsidRPr="00771EBE">
        <w:rPr>
          <w:rFonts w:cs="Times New Roman"/>
          <w:b/>
          <w:bCs/>
          <w:szCs w:val="25"/>
          <w:u w:val="single"/>
        </w:rPr>
        <w:t>dopo avere premesso che</w:t>
      </w:r>
    </w:p>
    <w:p w14:paraId="5AE1D8D1" w14:textId="046886A2" w:rsidR="00DD3BF9" w:rsidRPr="00771EBE" w:rsidRDefault="00732BF5" w:rsidP="00771EBE">
      <w:pPr>
        <w:pStyle w:val="Paragrafoelenco"/>
        <w:widowControl w:val="0"/>
        <w:numPr>
          <w:ilvl w:val="0"/>
          <w:numId w:val="2"/>
        </w:numPr>
        <w:spacing w:after="0"/>
        <w:contextualSpacing w:val="0"/>
        <w:rPr>
          <w:rFonts w:cs="Times New Roman"/>
          <w:szCs w:val="25"/>
        </w:rPr>
      </w:pPr>
      <w:r w:rsidRPr="00771EBE">
        <w:rPr>
          <w:rFonts w:cs="Times New Roman"/>
          <w:szCs w:val="25"/>
        </w:rPr>
        <w:t xml:space="preserve"> </w:t>
      </w:r>
      <w:r w:rsidR="00CB20F1" w:rsidRPr="00AB2AE8">
        <w:rPr>
          <w:rFonts w:cs="Times New Roman"/>
          <w:szCs w:val="25"/>
        </w:rPr>
        <w:t>in esecuzione della deliberazione della Giunta Regionale n.</w:t>
      </w:r>
      <w:r w:rsidR="00CB20F1">
        <w:rPr>
          <w:rFonts w:cs="Times New Roman"/>
          <w:szCs w:val="25"/>
        </w:rPr>
        <w:t> </w:t>
      </w:r>
      <w:r w:rsidR="00CB20F1" w:rsidRPr="00AB2AE8">
        <w:rPr>
          <w:rStyle w:val="MSGENFONTSTYLENAMETEMPLATEROLENUMBERMSGENFONTSTYLENAMEBYROLETEXT2"/>
          <w:color w:val="000000"/>
        </w:rPr>
        <w:t xml:space="preserve">1090 del 6 agosto </w:t>
      </w:r>
      <w:r w:rsidR="00CB20F1" w:rsidRPr="00AB2AE8">
        <w:rPr>
          <w:rStyle w:val="MSGENFONTSTYLENAMETEMPLATEROLENUMBERMSGENFONTSTYLENAMEBYROLETEXT2"/>
          <w:color w:val="000000"/>
        </w:rPr>
        <w:lastRenderedPageBreak/>
        <w:t xml:space="preserve">2020 (pubblicata sul </w:t>
      </w:r>
      <w:proofErr w:type="spellStart"/>
      <w:r w:rsidR="00CB20F1" w:rsidRPr="00AB2AE8">
        <w:rPr>
          <w:rStyle w:val="MSGENFONTSTYLENAMETEMPLATEROLENUMBERMSGENFONTSTYLENAMEBYROLETEXT2"/>
          <w:color w:val="000000"/>
        </w:rPr>
        <w:t>BUR</w:t>
      </w:r>
      <w:proofErr w:type="spellEnd"/>
      <w:r w:rsidR="00CB20F1" w:rsidRPr="00AB2AE8">
        <w:rPr>
          <w:rStyle w:val="MSGENFONTSTYLENAMETEMPLATEROLENUMBERMSGENFONTSTYLENAMEBYROLETEXT2"/>
          <w:color w:val="000000"/>
        </w:rPr>
        <w:t xml:space="preserve"> Veneto n. 130 del 25 agosto 2020</w:t>
      </w:r>
      <w:r w:rsidR="00CB20F1">
        <w:rPr>
          <w:rStyle w:val="MSGENFONTSTYLENAMETEMPLATEROLENUMBERMSGENFONTSTYLENAMEBYROLETEXT2"/>
          <w:color w:val="000000"/>
        </w:rPr>
        <w:t>)</w:t>
      </w:r>
      <w:r w:rsidRPr="00771EBE">
        <w:rPr>
          <w:rFonts w:cs="Times New Roman"/>
          <w:szCs w:val="25"/>
        </w:rPr>
        <w:t xml:space="preserve">, nonché dell’art. 2 della </w:t>
      </w:r>
      <w:proofErr w:type="spellStart"/>
      <w:r w:rsidRPr="00771EBE">
        <w:rPr>
          <w:rFonts w:cs="Times New Roman"/>
          <w:szCs w:val="25"/>
        </w:rPr>
        <w:t>l.r</w:t>
      </w:r>
      <w:proofErr w:type="spellEnd"/>
      <w:r w:rsidRPr="00771EBE">
        <w:rPr>
          <w:rFonts w:cs="Times New Roman"/>
          <w:szCs w:val="25"/>
        </w:rPr>
        <w:t xml:space="preserve">. Veneto n. 33 del 22.10.2014, come modificata dall’art. 13 della </w:t>
      </w:r>
      <w:proofErr w:type="spellStart"/>
      <w:r w:rsidRPr="00771EBE">
        <w:rPr>
          <w:rFonts w:cs="Times New Roman"/>
          <w:szCs w:val="25"/>
        </w:rPr>
        <w:t>l.r</w:t>
      </w:r>
      <w:proofErr w:type="spellEnd"/>
      <w:r w:rsidRPr="00771EBE">
        <w:rPr>
          <w:rFonts w:cs="Times New Roman"/>
          <w:szCs w:val="25"/>
        </w:rPr>
        <w:t>. Veneto n. 45 del 29.12.2017,</w:t>
      </w:r>
      <w:r w:rsidR="00DD3BF9" w:rsidRPr="00771EBE">
        <w:rPr>
          <w:rFonts w:cs="Times New Roman"/>
          <w:szCs w:val="25"/>
        </w:rPr>
        <w:t xml:space="preserve"> </w:t>
      </w:r>
      <w:r w:rsidR="003E0CAE" w:rsidRPr="00771EBE">
        <w:rPr>
          <w:rFonts w:cs="Times New Roman"/>
          <w:szCs w:val="25"/>
        </w:rPr>
        <w:t>è stata indetta</w:t>
      </w:r>
      <w:r w:rsidRPr="00771EBE">
        <w:rPr>
          <w:rFonts w:cs="Times New Roman"/>
          <w:szCs w:val="25"/>
        </w:rPr>
        <w:t xml:space="preserve"> </w:t>
      </w:r>
      <w:r w:rsidR="00942800" w:rsidRPr="00771EBE">
        <w:rPr>
          <w:rFonts w:cs="Times New Roman"/>
          <w:szCs w:val="25"/>
        </w:rPr>
        <w:t>una</w:t>
      </w:r>
      <w:bookmarkStart w:id="0" w:name="_Hlk518637374"/>
      <w:r w:rsidR="00DD3BF9" w:rsidRPr="00771EBE">
        <w:rPr>
          <w:rFonts w:cs="Times New Roman"/>
          <w:szCs w:val="25"/>
        </w:rPr>
        <w:t xml:space="preserve"> procedura </w:t>
      </w:r>
      <w:r w:rsidR="00613896" w:rsidRPr="00771EBE">
        <w:rPr>
          <w:rFonts w:cs="Times New Roman"/>
          <w:szCs w:val="25"/>
        </w:rPr>
        <w:t xml:space="preserve">ad evidenza </w:t>
      </w:r>
      <w:r w:rsidR="00660064" w:rsidRPr="00771EBE">
        <w:rPr>
          <w:rFonts w:cs="Times New Roman"/>
          <w:szCs w:val="25"/>
        </w:rPr>
        <w:t>pubblica</w:t>
      </w:r>
      <w:bookmarkEnd w:id="0"/>
      <w:r w:rsidR="001C4A17" w:rsidRPr="00771EBE">
        <w:rPr>
          <w:rFonts w:cs="Times New Roman"/>
          <w:szCs w:val="25"/>
        </w:rPr>
        <w:t xml:space="preserve"> </w:t>
      </w:r>
      <w:r w:rsidR="009F2CD7" w:rsidRPr="00771EBE">
        <w:rPr>
          <w:rFonts w:cs="Times New Roman"/>
          <w:szCs w:val="25"/>
        </w:rPr>
        <w:t>“</w:t>
      </w:r>
      <w:r w:rsidR="00283297" w:rsidRPr="00771EBE">
        <w:rPr>
          <w:rFonts w:cs="Times New Roman"/>
          <w:i/>
          <w:szCs w:val="25"/>
        </w:rPr>
        <w:t xml:space="preserve">per </w:t>
      </w:r>
      <w:r w:rsidR="009F2CD7" w:rsidRPr="00771EBE">
        <w:rPr>
          <w:rFonts w:cs="Times New Roman"/>
          <w:i/>
          <w:szCs w:val="25"/>
        </w:rPr>
        <w:t>l’alienazione, da parte dell’Azienda U.L.S.S. n. 3 Serenissima, dell’intera partecipazione societaria della società</w:t>
      </w:r>
      <w:r w:rsidR="00C76D3E" w:rsidRPr="00771EBE">
        <w:rPr>
          <w:rFonts w:cs="Times New Roman"/>
          <w:i/>
          <w:szCs w:val="25"/>
        </w:rPr>
        <w:t xml:space="preserve"> Cittadella Socio-Sanitaria di Cavarzere s.r.l.</w:t>
      </w:r>
      <w:r w:rsidR="009F2CD7" w:rsidRPr="00771EBE">
        <w:rPr>
          <w:rFonts w:cs="Times New Roman"/>
          <w:i/>
          <w:szCs w:val="25"/>
        </w:rPr>
        <w:t xml:space="preserve"> </w:t>
      </w:r>
      <w:r w:rsidR="00C76D3E" w:rsidRPr="00771EBE">
        <w:rPr>
          <w:rFonts w:cs="Times New Roman"/>
          <w:i/>
          <w:szCs w:val="25"/>
        </w:rPr>
        <w:t xml:space="preserve">nonché </w:t>
      </w:r>
      <w:r w:rsidR="009F2CD7" w:rsidRPr="00771EBE">
        <w:rPr>
          <w:rFonts w:cs="Times New Roman"/>
          <w:i/>
          <w:szCs w:val="25"/>
        </w:rPr>
        <w:t xml:space="preserve">per l’alienazione di immobili, in Cavarzere (VE), dell’Azienda U.L.S.S. n. 3 Serenissima </w:t>
      </w:r>
      <w:r w:rsidR="003E0CAE" w:rsidRPr="00771EBE">
        <w:rPr>
          <w:rFonts w:cs="Times New Roman"/>
          <w:i/>
          <w:szCs w:val="25"/>
        </w:rPr>
        <w:t>con vincolo di destinazione d’uso sanitario</w:t>
      </w:r>
      <w:r w:rsidR="009F2CD7" w:rsidRPr="00771EBE">
        <w:rPr>
          <w:rFonts w:cs="Times New Roman"/>
          <w:szCs w:val="25"/>
        </w:rPr>
        <w:t>”</w:t>
      </w:r>
      <w:r w:rsidR="009B1D6D" w:rsidRPr="00771EBE">
        <w:rPr>
          <w:rFonts w:cs="Times New Roman"/>
          <w:szCs w:val="25"/>
        </w:rPr>
        <w:t xml:space="preserve"> </w:t>
      </w:r>
      <w:r w:rsidR="00942800" w:rsidRPr="00771EBE">
        <w:rPr>
          <w:rFonts w:cs="Times New Roman"/>
          <w:szCs w:val="25"/>
        </w:rPr>
        <w:t xml:space="preserve">da </w:t>
      </w:r>
      <w:r w:rsidR="00DD3BF9" w:rsidRPr="00771EBE">
        <w:rPr>
          <w:rFonts w:cs="Times New Roman"/>
          <w:szCs w:val="25"/>
        </w:rPr>
        <w:t>aggiudicar</w:t>
      </w:r>
      <w:r w:rsidR="00F34C7D" w:rsidRPr="00771EBE">
        <w:rPr>
          <w:rFonts w:cs="Times New Roman"/>
          <w:szCs w:val="25"/>
        </w:rPr>
        <w:t>si</w:t>
      </w:r>
      <w:r w:rsidR="00DD3BF9" w:rsidRPr="00771EBE">
        <w:rPr>
          <w:rFonts w:cs="Times New Roman"/>
          <w:szCs w:val="25"/>
        </w:rPr>
        <w:t xml:space="preserve"> </w:t>
      </w:r>
      <w:r w:rsidR="00173A36" w:rsidRPr="00771EBE">
        <w:rPr>
          <w:rFonts w:cs="Times New Roman"/>
          <w:szCs w:val="25"/>
        </w:rPr>
        <w:t>in favore del soggetto che offre il miglior prezzo</w:t>
      </w:r>
      <w:r w:rsidR="009F2CD7" w:rsidRPr="00771EBE">
        <w:rPr>
          <w:rFonts w:cs="Times New Roman"/>
          <w:szCs w:val="25"/>
        </w:rPr>
        <w:t>;</w:t>
      </w:r>
    </w:p>
    <w:p w14:paraId="38987ADA" w14:textId="0B54C3E7" w:rsidR="00E35C39" w:rsidRPr="00771EBE" w:rsidRDefault="00172B3C" w:rsidP="00771EBE">
      <w:pPr>
        <w:pStyle w:val="Paragrafoelenco"/>
        <w:widowControl w:val="0"/>
        <w:numPr>
          <w:ilvl w:val="0"/>
          <w:numId w:val="2"/>
        </w:numPr>
        <w:spacing w:after="0"/>
        <w:contextualSpacing w:val="0"/>
        <w:rPr>
          <w:rFonts w:cs="Times New Roman"/>
          <w:szCs w:val="25"/>
        </w:rPr>
      </w:pPr>
      <w:r w:rsidRPr="00771EBE">
        <w:rPr>
          <w:rFonts w:cs="Times New Roman"/>
          <w:szCs w:val="25"/>
        </w:rPr>
        <w:t>c</w:t>
      </w:r>
      <w:r w:rsidR="00E34BE3" w:rsidRPr="00771EBE">
        <w:rPr>
          <w:rFonts w:cs="Times New Roman"/>
          <w:szCs w:val="25"/>
        </w:rPr>
        <w:t xml:space="preserve">on </w:t>
      </w:r>
      <w:r w:rsidR="003E0CAE" w:rsidRPr="00771EBE">
        <w:rPr>
          <w:rFonts w:cs="Times New Roman"/>
          <w:szCs w:val="25"/>
        </w:rPr>
        <w:t>provvedimento</w:t>
      </w:r>
      <w:r w:rsidR="00E34BE3" w:rsidRPr="00771EBE">
        <w:rPr>
          <w:rFonts w:cs="Times New Roman"/>
          <w:szCs w:val="25"/>
        </w:rPr>
        <w:t xml:space="preserve"> n. [</w:t>
      </w:r>
      <w:r w:rsidR="00E34BE3" w:rsidRPr="00771EBE">
        <w:rPr>
          <w:rFonts w:cs="Times New Roman"/>
          <w:b/>
          <w:szCs w:val="25"/>
        </w:rPr>
        <w:t>•</w:t>
      </w:r>
      <w:r w:rsidR="00E34BE3" w:rsidRPr="00771EBE">
        <w:rPr>
          <w:rFonts w:cs="Times New Roman"/>
          <w:szCs w:val="25"/>
        </w:rPr>
        <w:t>] del [</w:t>
      </w:r>
      <w:proofErr w:type="gramStart"/>
      <w:r w:rsidR="00E34BE3" w:rsidRPr="00771EBE">
        <w:rPr>
          <w:rFonts w:cs="Times New Roman"/>
          <w:szCs w:val="25"/>
        </w:rPr>
        <w:t>•]/</w:t>
      </w:r>
      <w:proofErr w:type="gramEnd"/>
      <w:r w:rsidR="00E34BE3" w:rsidRPr="00771EBE">
        <w:rPr>
          <w:rFonts w:cs="Times New Roman"/>
          <w:szCs w:val="25"/>
        </w:rPr>
        <w:t>[•]/[•]</w:t>
      </w:r>
      <w:r w:rsidR="00525381" w:rsidRPr="00771EBE">
        <w:rPr>
          <w:rFonts w:cs="Times New Roman"/>
          <w:szCs w:val="25"/>
        </w:rPr>
        <w:t xml:space="preserve"> </w:t>
      </w:r>
      <w:r w:rsidR="00D9445F" w:rsidRPr="00771EBE">
        <w:rPr>
          <w:rFonts w:cs="Times New Roman"/>
          <w:szCs w:val="25"/>
        </w:rPr>
        <w:t>sono</w:t>
      </w:r>
      <w:r w:rsidR="00525381" w:rsidRPr="00771EBE">
        <w:rPr>
          <w:rFonts w:cs="Times New Roman"/>
          <w:szCs w:val="25"/>
        </w:rPr>
        <w:t xml:space="preserve"> stat</w:t>
      </w:r>
      <w:r w:rsidR="00D9445F" w:rsidRPr="00771EBE">
        <w:rPr>
          <w:rFonts w:cs="Times New Roman"/>
          <w:szCs w:val="25"/>
        </w:rPr>
        <w:t>i</w:t>
      </w:r>
      <w:r w:rsidR="00525381" w:rsidRPr="00771EBE">
        <w:rPr>
          <w:rFonts w:cs="Times New Roman"/>
          <w:szCs w:val="25"/>
        </w:rPr>
        <w:t xml:space="preserve"> approvat</w:t>
      </w:r>
      <w:r w:rsidR="00D9445F" w:rsidRPr="00771EBE">
        <w:rPr>
          <w:rFonts w:cs="Times New Roman"/>
          <w:szCs w:val="25"/>
        </w:rPr>
        <w:t>i</w:t>
      </w:r>
      <w:r w:rsidR="004B5DBF" w:rsidRPr="00771EBE">
        <w:rPr>
          <w:rFonts w:cs="Times New Roman"/>
          <w:szCs w:val="25"/>
        </w:rPr>
        <w:t>, tra l’altro,</w:t>
      </w:r>
      <w:r w:rsidR="00525381" w:rsidRPr="00771EBE">
        <w:rPr>
          <w:rFonts w:cs="Times New Roman"/>
          <w:szCs w:val="25"/>
        </w:rPr>
        <w:t xml:space="preserve"> </w:t>
      </w:r>
      <w:r w:rsidR="00E35C39" w:rsidRPr="00771EBE">
        <w:rPr>
          <w:rFonts w:cs="Times New Roman"/>
          <w:szCs w:val="25"/>
        </w:rPr>
        <w:t xml:space="preserve">il Bando </w:t>
      </w:r>
      <w:r w:rsidR="009F2CD7" w:rsidRPr="00771EBE">
        <w:rPr>
          <w:rFonts w:cs="Times New Roman"/>
          <w:szCs w:val="25"/>
        </w:rPr>
        <w:t>pubblico</w:t>
      </w:r>
      <w:bookmarkStart w:id="1" w:name="_Hlk522792149"/>
      <w:r w:rsidR="00994F4C" w:rsidRPr="00771EBE">
        <w:rPr>
          <w:rFonts w:cs="Times New Roman"/>
          <w:szCs w:val="25"/>
        </w:rPr>
        <w:t xml:space="preserve"> </w:t>
      </w:r>
      <w:bookmarkEnd w:id="1"/>
      <w:r w:rsidR="00994F4C" w:rsidRPr="00771EBE">
        <w:rPr>
          <w:rFonts w:cs="Times New Roman"/>
          <w:szCs w:val="25"/>
        </w:rPr>
        <w:t>(in  seguito anche solo “</w:t>
      </w:r>
      <w:r w:rsidR="00994F4C" w:rsidRPr="00771EBE">
        <w:rPr>
          <w:rFonts w:cs="Times New Roman"/>
          <w:b/>
          <w:szCs w:val="25"/>
        </w:rPr>
        <w:t>Bando</w:t>
      </w:r>
      <w:r w:rsidR="00994F4C" w:rsidRPr="00771EBE">
        <w:rPr>
          <w:rFonts w:cs="Times New Roman"/>
          <w:szCs w:val="25"/>
        </w:rPr>
        <w:t>” o “</w:t>
      </w:r>
      <w:r w:rsidR="00994F4C" w:rsidRPr="00771EBE">
        <w:rPr>
          <w:rFonts w:cs="Times New Roman"/>
          <w:b/>
          <w:szCs w:val="25"/>
        </w:rPr>
        <w:t>Avviso</w:t>
      </w:r>
      <w:r w:rsidR="00994F4C" w:rsidRPr="00771EBE">
        <w:rPr>
          <w:rFonts w:cs="Times New Roman"/>
          <w:szCs w:val="25"/>
        </w:rPr>
        <w:t>”)</w:t>
      </w:r>
      <w:r w:rsidR="00525381" w:rsidRPr="00771EBE">
        <w:rPr>
          <w:rFonts w:cs="Times New Roman"/>
          <w:szCs w:val="25"/>
        </w:rPr>
        <w:t xml:space="preserve">, </w:t>
      </w:r>
      <w:r w:rsidR="00D9445F" w:rsidRPr="00771EBE">
        <w:rPr>
          <w:rFonts w:cs="Times New Roman"/>
          <w:szCs w:val="25"/>
        </w:rPr>
        <w:t xml:space="preserve">lo schema di contratto di alienazione quote e </w:t>
      </w:r>
      <w:r w:rsidR="003E0CAE" w:rsidRPr="00771EBE">
        <w:rPr>
          <w:rFonts w:cs="Times New Roman"/>
          <w:szCs w:val="25"/>
        </w:rPr>
        <w:t>gli schemi</w:t>
      </w:r>
      <w:r w:rsidR="00D9445F" w:rsidRPr="00771EBE">
        <w:rPr>
          <w:rFonts w:cs="Times New Roman"/>
          <w:szCs w:val="25"/>
        </w:rPr>
        <w:t xml:space="preserve"> di contratto di alienazione immobili;</w:t>
      </w:r>
    </w:p>
    <w:p w14:paraId="1B48CEBF" w14:textId="79352C95" w:rsidR="008F2D47" w:rsidRPr="00771EBE" w:rsidRDefault="009729C0" w:rsidP="00771EBE">
      <w:pPr>
        <w:pStyle w:val="Paragrafoelenco"/>
        <w:widowControl w:val="0"/>
        <w:numPr>
          <w:ilvl w:val="0"/>
          <w:numId w:val="2"/>
        </w:numPr>
        <w:spacing w:after="0"/>
        <w:contextualSpacing w:val="0"/>
        <w:rPr>
          <w:rFonts w:cs="Times New Roman"/>
          <w:szCs w:val="25"/>
        </w:rPr>
      </w:pPr>
      <w:r w:rsidRPr="00771EBE">
        <w:rPr>
          <w:rFonts w:cs="Times New Roman"/>
          <w:szCs w:val="25"/>
        </w:rPr>
        <w:t>c</w:t>
      </w:r>
      <w:r w:rsidR="005A1B20" w:rsidRPr="00771EBE">
        <w:rPr>
          <w:rFonts w:cs="Times New Roman"/>
          <w:szCs w:val="25"/>
        </w:rPr>
        <w:t xml:space="preserve">on </w:t>
      </w:r>
      <w:r w:rsidR="003E0CAE" w:rsidRPr="00771EBE">
        <w:rPr>
          <w:rFonts w:cs="Times New Roman"/>
          <w:szCs w:val="25"/>
        </w:rPr>
        <w:t>provvedimento</w:t>
      </w:r>
      <w:r w:rsidR="005A1B20" w:rsidRPr="00771EBE">
        <w:rPr>
          <w:rFonts w:cs="Times New Roman"/>
          <w:szCs w:val="25"/>
        </w:rPr>
        <w:t xml:space="preserve"> </w:t>
      </w:r>
      <w:r w:rsidR="003E622B" w:rsidRPr="00771EBE">
        <w:rPr>
          <w:rFonts w:cs="Times New Roman"/>
          <w:szCs w:val="25"/>
        </w:rPr>
        <w:t>n. [</w:t>
      </w:r>
      <w:r w:rsidR="003E622B" w:rsidRPr="00771EBE">
        <w:rPr>
          <w:rFonts w:cs="Times New Roman"/>
          <w:b/>
          <w:szCs w:val="25"/>
        </w:rPr>
        <w:t>•</w:t>
      </w:r>
      <w:r w:rsidR="003E622B" w:rsidRPr="00771EBE">
        <w:rPr>
          <w:rFonts w:cs="Times New Roman"/>
          <w:szCs w:val="25"/>
        </w:rPr>
        <w:t xml:space="preserve">] del </w:t>
      </w:r>
      <w:bookmarkStart w:id="2" w:name="_Hlk522805828"/>
      <w:r w:rsidR="003E622B" w:rsidRPr="00771EBE">
        <w:rPr>
          <w:rFonts w:cs="Times New Roman"/>
          <w:szCs w:val="25"/>
        </w:rPr>
        <w:t>[</w:t>
      </w:r>
      <w:proofErr w:type="gramStart"/>
      <w:r w:rsidR="003E622B" w:rsidRPr="00771EBE">
        <w:rPr>
          <w:rFonts w:cs="Times New Roman"/>
          <w:szCs w:val="25"/>
        </w:rPr>
        <w:t>•]/</w:t>
      </w:r>
      <w:proofErr w:type="gramEnd"/>
      <w:r w:rsidR="003E622B" w:rsidRPr="00771EBE">
        <w:rPr>
          <w:rFonts w:cs="Times New Roman"/>
          <w:szCs w:val="25"/>
        </w:rPr>
        <w:t>[•]/[•]</w:t>
      </w:r>
      <w:r w:rsidR="005A1B20" w:rsidRPr="00771EBE">
        <w:rPr>
          <w:rFonts w:cs="Times New Roman"/>
          <w:szCs w:val="25"/>
        </w:rPr>
        <w:t xml:space="preserve"> </w:t>
      </w:r>
      <w:bookmarkEnd w:id="2"/>
      <w:r w:rsidR="008F2D47" w:rsidRPr="00771EBE">
        <w:rPr>
          <w:rFonts w:cs="Times New Roman"/>
          <w:szCs w:val="25"/>
        </w:rPr>
        <w:t xml:space="preserve">è stata disposta l’aggiudicazione </w:t>
      </w:r>
      <w:r w:rsidR="000F4C3B" w:rsidRPr="00771EBE">
        <w:rPr>
          <w:rFonts w:cs="Times New Roman"/>
          <w:szCs w:val="25"/>
        </w:rPr>
        <w:t>in</w:t>
      </w:r>
      <w:r w:rsidR="008F2D47" w:rsidRPr="00771EBE">
        <w:rPr>
          <w:rFonts w:cs="Times New Roman"/>
          <w:szCs w:val="25"/>
        </w:rPr>
        <w:t xml:space="preserve"> favore di</w:t>
      </w:r>
      <w:r w:rsidR="006A2891" w:rsidRPr="00771EBE">
        <w:rPr>
          <w:rFonts w:cs="Times New Roman"/>
          <w:szCs w:val="25"/>
        </w:rPr>
        <w:t xml:space="preserve"> [•]</w:t>
      </w:r>
      <w:r w:rsidR="00DD3BF9" w:rsidRPr="00771EBE">
        <w:rPr>
          <w:rFonts w:cs="Times New Roman"/>
          <w:szCs w:val="25"/>
        </w:rPr>
        <w:t>;</w:t>
      </w:r>
    </w:p>
    <w:p w14:paraId="63490AEC" w14:textId="77777777" w:rsidR="009729C0" w:rsidRPr="00771EBE" w:rsidRDefault="009729C0" w:rsidP="00771EBE">
      <w:pPr>
        <w:pStyle w:val="Paragrafoelenco"/>
        <w:widowControl w:val="0"/>
        <w:numPr>
          <w:ilvl w:val="0"/>
          <w:numId w:val="2"/>
        </w:numPr>
        <w:spacing w:after="0"/>
        <w:contextualSpacing w:val="0"/>
        <w:rPr>
          <w:rFonts w:cs="Times New Roman"/>
          <w:szCs w:val="25"/>
        </w:rPr>
      </w:pPr>
      <w:r w:rsidRPr="00771EBE">
        <w:rPr>
          <w:rFonts w:cs="Times New Roman"/>
          <w:szCs w:val="25"/>
        </w:rPr>
        <w:t>l</w:t>
      </w:r>
      <w:r w:rsidR="007C0289" w:rsidRPr="00771EBE">
        <w:rPr>
          <w:rFonts w:cs="Times New Roman"/>
          <w:szCs w:val="25"/>
        </w:rPr>
        <w:t>’aggiudicatario</w:t>
      </w:r>
      <w:r w:rsidR="008605F7" w:rsidRPr="00771EBE">
        <w:rPr>
          <w:rFonts w:cs="Times New Roman"/>
          <w:szCs w:val="25"/>
        </w:rPr>
        <w:t xml:space="preserve"> </w:t>
      </w:r>
      <w:r w:rsidR="007C0289" w:rsidRPr="00771EBE">
        <w:rPr>
          <w:rFonts w:cs="Times New Roman"/>
          <w:szCs w:val="25"/>
        </w:rPr>
        <w:t xml:space="preserve">ha richiesto </w:t>
      </w:r>
      <w:r w:rsidR="004B5DBF" w:rsidRPr="00771EBE">
        <w:rPr>
          <w:rFonts w:cs="Times New Roman"/>
          <w:szCs w:val="25"/>
        </w:rPr>
        <w:t>di procedere all’alienazione</w:t>
      </w:r>
      <w:r w:rsidR="007C0289" w:rsidRPr="00771EBE">
        <w:rPr>
          <w:rFonts w:cs="Times New Roman"/>
          <w:szCs w:val="25"/>
        </w:rPr>
        <w:t xml:space="preserve"> a </w:t>
      </w:r>
      <w:r w:rsidR="008B2519" w:rsidRPr="00771EBE">
        <w:rPr>
          <w:rFonts w:cs="Times New Roman"/>
          <w:szCs w:val="25"/>
        </w:rPr>
        <w:t xml:space="preserve">proprio </w:t>
      </w:r>
      <w:r w:rsidR="007C0289" w:rsidRPr="00771EBE">
        <w:rPr>
          <w:rFonts w:cs="Times New Roman"/>
          <w:szCs w:val="25"/>
        </w:rPr>
        <w:t>favore</w:t>
      </w:r>
      <w:r w:rsidR="008B2519" w:rsidRPr="00771EBE">
        <w:rPr>
          <w:rFonts w:cs="Times New Roman"/>
          <w:szCs w:val="25"/>
        </w:rPr>
        <w:t>/ a favore</w:t>
      </w:r>
      <w:r w:rsidR="007C0289" w:rsidRPr="00771EBE">
        <w:rPr>
          <w:rFonts w:cs="Times New Roman"/>
          <w:szCs w:val="25"/>
        </w:rPr>
        <w:t xml:space="preserve"> </w:t>
      </w:r>
      <w:r w:rsidR="008B2519" w:rsidRPr="00771EBE">
        <w:rPr>
          <w:rFonts w:cs="Times New Roman"/>
          <w:szCs w:val="25"/>
        </w:rPr>
        <w:t>della Società Cittadella Socio-Sanitaria di Cavarzere s.r.l.</w:t>
      </w:r>
      <w:r w:rsidR="007C0289" w:rsidRPr="00771EBE">
        <w:rPr>
          <w:rFonts w:cs="Times New Roman"/>
          <w:szCs w:val="25"/>
        </w:rPr>
        <w:t>;</w:t>
      </w:r>
    </w:p>
    <w:p w14:paraId="30B627D7" w14:textId="19B58200" w:rsidR="00761099" w:rsidRPr="00771EBE" w:rsidRDefault="009729C0" w:rsidP="00771EBE">
      <w:pPr>
        <w:pStyle w:val="Paragrafoelenco"/>
        <w:widowControl w:val="0"/>
        <w:numPr>
          <w:ilvl w:val="0"/>
          <w:numId w:val="2"/>
        </w:numPr>
        <w:spacing w:after="0"/>
        <w:contextualSpacing w:val="0"/>
        <w:rPr>
          <w:rFonts w:cs="Times New Roman"/>
          <w:szCs w:val="25"/>
        </w:rPr>
      </w:pPr>
      <w:r w:rsidRPr="00771EBE">
        <w:rPr>
          <w:rFonts w:cs="Times New Roman"/>
          <w:szCs w:val="25"/>
        </w:rPr>
        <w:t>n</w:t>
      </w:r>
      <w:r w:rsidR="00761099" w:rsidRPr="00771EBE">
        <w:rPr>
          <w:rFonts w:cs="Times New Roman"/>
          <w:szCs w:val="25"/>
        </w:rPr>
        <w:t xml:space="preserve">el presente atto, tranne ove diversamente specificato, le espressioni e i termini di seguito riportati, ove utilizzati con la lettera iniziale maiuscola, avranno il significato </w:t>
      </w:r>
      <w:r w:rsidR="00C81162" w:rsidRPr="00771EBE">
        <w:rPr>
          <w:rFonts w:cs="Times New Roman"/>
          <w:szCs w:val="25"/>
        </w:rPr>
        <w:t>qui di seguito</w:t>
      </w:r>
      <w:r w:rsidR="00761099" w:rsidRPr="00771EBE">
        <w:rPr>
          <w:rFonts w:cs="Times New Roman"/>
          <w:szCs w:val="25"/>
        </w:rPr>
        <w:t xml:space="preserve"> </w:t>
      </w:r>
      <w:r w:rsidR="00C81162" w:rsidRPr="00771EBE">
        <w:rPr>
          <w:rFonts w:cs="Times New Roman"/>
          <w:szCs w:val="25"/>
        </w:rPr>
        <w:t xml:space="preserve">loro </w:t>
      </w:r>
      <w:r w:rsidR="00761099" w:rsidRPr="00771EBE">
        <w:rPr>
          <w:rFonts w:cs="Times New Roman"/>
          <w:szCs w:val="25"/>
        </w:rPr>
        <w:t>attribuito:</w:t>
      </w:r>
    </w:p>
    <w:p w14:paraId="2D4FE5EE" w14:textId="496754AA" w:rsidR="00A52668" w:rsidRDefault="00A52668" w:rsidP="00A52668">
      <w:pPr>
        <w:pStyle w:val="Paragrafoelenco"/>
        <w:numPr>
          <w:ilvl w:val="0"/>
          <w:numId w:val="2"/>
        </w:numPr>
        <w:spacing w:after="0"/>
        <w:rPr>
          <w:rFonts w:cs="Times New Roman"/>
          <w:szCs w:val="25"/>
        </w:rPr>
      </w:pPr>
      <w:r>
        <w:rPr>
          <w:rFonts w:cs="Times New Roman"/>
          <w:b/>
          <w:szCs w:val="25"/>
        </w:rPr>
        <w:t>Immobile</w:t>
      </w:r>
      <w:r>
        <w:rPr>
          <w:rFonts w:cs="Times New Roman"/>
          <w:szCs w:val="25"/>
        </w:rPr>
        <w:t>: Immobile catastalmente distinto al C.F. foglio 37, particella 136 parte e C.T. foglio 37, particella 136 Padiglione H (indicato come Edificio H nella planimetria</w:t>
      </w:r>
      <w:r>
        <w:rPr>
          <w:rStyle w:val="MSGENFONTSTYLENAMETEMPLATEROLENUMBERMSGENFONTSTYLENAMEBYROLETEXT2"/>
          <w:color w:val="000000"/>
          <w:szCs w:val="25"/>
        </w:rPr>
        <w:t xml:space="preserve"> allegata alla presente), rientrante nell’ambito del c.d. immobili denominati “Edifici storici del complesso ospedaliero” sito nel Comune di Cavarzere, provincia di Venezia, via Nazario Sauro 22</w:t>
      </w:r>
    </w:p>
    <w:p w14:paraId="41EFF36F" w14:textId="719099CA" w:rsidR="00EE0952" w:rsidRPr="00771EBE" w:rsidRDefault="0015245B" w:rsidP="00771EBE">
      <w:pPr>
        <w:pStyle w:val="Paragrafoelenco"/>
        <w:spacing w:after="0"/>
        <w:ind w:left="709" w:hanging="1"/>
        <w:contextualSpacing w:val="0"/>
        <w:rPr>
          <w:rFonts w:cs="Times New Roman"/>
          <w:szCs w:val="25"/>
        </w:rPr>
      </w:pPr>
      <w:r w:rsidRPr="00771EBE">
        <w:rPr>
          <w:rFonts w:cs="Times New Roman"/>
          <w:b/>
          <w:szCs w:val="25"/>
        </w:rPr>
        <w:t>Complesso immobiliare</w:t>
      </w:r>
      <w:r w:rsidR="0014553F" w:rsidRPr="00771EBE">
        <w:rPr>
          <w:rFonts w:cs="Times New Roman"/>
          <w:b/>
          <w:szCs w:val="25"/>
        </w:rPr>
        <w:t xml:space="preserve"> </w:t>
      </w:r>
      <w:r w:rsidR="0014553F" w:rsidRPr="00771EBE">
        <w:rPr>
          <w:rFonts w:cs="Times New Roman"/>
          <w:szCs w:val="25"/>
        </w:rPr>
        <w:t xml:space="preserve">o </w:t>
      </w:r>
      <w:r w:rsidR="0014553F" w:rsidRPr="00771EBE">
        <w:rPr>
          <w:rFonts w:cs="Times New Roman"/>
          <w:b/>
          <w:szCs w:val="25"/>
        </w:rPr>
        <w:t>Area dell’ex Ospedale di Cavarzere</w:t>
      </w:r>
      <w:r w:rsidRPr="00771EBE">
        <w:rPr>
          <w:rFonts w:cs="Times New Roman"/>
          <w:b/>
          <w:szCs w:val="25"/>
        </w:rPr>
        <w:t xml:space="preserve">: </w:t>
      </w:r>
      <w:r w:rsidR="004B7F06" w:rsidRPr="00771EBE">
        <w:rPr>
          <w:rFonts w:cs="Times New Roman"/>
          <w:szCs w:val="25"/>
        </w:rPr>
        <w:t>il complesso</w:t>
      </w:r>
      <w:r w:rsidR="00E71D9B" w:rsidRPr="00771EBE">
        <w:rPr>
          <w:rFonts w:cs="Times New Roman"/>
          <w:szCs w:val="25"/>
        </w:rPr>
        <w:t xml:space="preserve"> immobiliare, sito in Cavarzere,</w:t>
      </w:r>
      <w:r w:rsidR="004B7F06" w:rsidRPr="00771EBE">
        <w:rPr>
          <w:rFonts w:cs="Times New Roman"/>
          <w:szCs w:val="25"/>
        </w:rPr>
        <w:t xml:space="preserve"> costituente l’ex Ospedale di Cavarzere, </w:t>
      </w:r>
      <w:r w:rsidR="00A2106B" w:rsidRPr="00771EBE">
        <w:rPr>
          <w:rFonts w:cs="Times New Roman"/>
          <w:szCs w:val="25"/>
        </w:rPr>
        <w:t>in cui vi sono tanto</w:t>
      </w:r>
      <w:r w:rsidR="004C4CD9" w:rsidRPr="00771EBE">
        <w:rPr>
          <w:rFonts w:cs="Times New Roman"/>
          <w:szCs w:val="25"/>
        </w:rPr>
        <w:t xml:space="preserve"> </w:t>
      </w:r>
      <w:r w:rsidR="004B7F06" w:rsidRPr="00771EBE">
        <w:rPr>
          <w:rFonts w:cs="Times New Roman"/>
          <w:szCs w:val="25"/>
        </w:rPr>
        <w:t>i Beni oggetto del presente contratto</w:t>
      </w:r>
      <w:r w:rsidR="00A2106B" w:rsidRPr="00771EBE">
        <w:rPr>
          <w:rFonts w:cs="Times New Roman"/>
          <w:szCs w:val="25"/>
        </w:rPr>
        <w:t>, quanto altri immobili di proprietà dell’Azienda</w:t>
      </w:r>
      <w:r w:rsidR="00EE0952" w:rsidRPr="00771EBE">
        <w:rPr>
          <w:rFonts w:cs="Times New Roman"/>
          <w:szCs w:val="25"/>
        </w:rPr>
        <w:t xml:space="preserve"> e che in parte risulta ricompreso all’interno del perimetro di u</w:t>
      </w:r>
      <w:r w:rsidR="005F2EDF" w:rsidRPr="00771EBE">
        <w:rPr>
          <w:rFonts w:cs="Times New Roman"/>
          <w:szCs w:val="25"/>
        </w:rPr>
        <w:t>n’area indicata come “Immobile di interesse” nella planimetria allegata al parere del Soprintendente archeologia, belle arti e paesaggio per l’area metropolitana di Venezia e le province di Belluno, Padova e Treviso espresso con nota prot. 2353 del 31.01.2019</w:t>
      </w:r>
      <w:r w:rsidR="002978BA" w:rsidRPr="00771EBE">
        <w:rPr>
          <w:rFonts w:cs="Times New Roman"/>
          <w:szCs w:val="25"/>
        </w:rPr>
        <w:t xml:space="preserve"> e richiamato </w:t>
      </w:r>
      <w:r w:rsidR="005F6061" w:rsidRPr="00771EBE">
        <w:rPr>
          <w:rFonts w:cs="Times New Roman"/>
          <w:szCs w:val="25"/>
        </w:rPr>
        <w:t xml:space="preserve">quale parte </w:t>
      </w:r>
      <w:r w:rsidR="005F6061" w:rsidRPr="00771EBE">
        <w:rPr>
          <w:rFonts w:cs="Times New Roman"/>
          <w:szCs w:val="25"/>
        </w:rPr>
        <w:lastRenderedPageBreak/>
        <w:t xml:space="preserve">integrante </w:t>
      </w:r>
      <w:r w:rsidR="002978BA" w:rsidRPr="00771EBE">
        <w:rPr>
          <w:rFonts w:cs="Times New Roman"/>
          <w:szCs w:val="25"/>
        </w:rPr>
        <w:t xml:space="preserve">nel </w:t>
      </w:r>
      <w:r w:rsidR="00EE0952" w:rsidRPr="00771EBE">
        <w:rPr>
          <w:rFonts w:cs="Times New Roman"/>
          <w:szCs w:val="25"/>
          <w:lang w:bidi="it-IT"/>
        </w:rPr>
        <w:t xml:space="preserve">provvedimento </w:t>
      </w:r>
      <w:r w:rsidR="00EE0952" w:rsidRPr="00771EBE">
        <w:rPr>
          <w:rFonts w:cs="Times New Roman"/>
          <w:szCs w:val="25"/>
        </w:rPr>
        <w:t xml:space="preserve">in data 31.01.2019 </w:t>
      </w:r>
      <w:r w:rsidR="00EE0952" w:rsidRPr="00771EBE">
        <w:rPr>
          <w:rFonts w:cs="Times New Roman"/>
          <w:szCs w:val="25"/>
          <w:lang w:bidi="it-IT"/>
        </w:rPr>
        <w:t xml:space="preserve">del </w:t>
      </w:r>
      <w:r w:rsidR="00EE0952" w:rsidRPr="00771EBE">
        <w:rPr>
          <w:rFonts w:cs="Times New Roman"/>
          <w:szCs w:val="25"/>
        </w:rPr>
        <w:t xml:space="preserve">Ministero per i Beni e le Attività Culturali – Commissione Regionale per il Patrimonio Culturale del Veneto, </w:t>
      </w:r>
      <w:r w:rsidR="005F6061" w:rsidRPr="00771EBE">
        <w:rPr>
          <w:rFonts w:cs="Times New Roman"/>
          <w:szCs w:val="25"/>
        </w:rPr>
        <w:t>allegato in copia alla presente</w:t>
      </w:r>
    </w:p>
    <w:p w14:paraId="70FA0D5E" w14:textId="2115B7F1" w:rsidR="00761099" w:rsidRPr="00771EBE" w:rsidRDefault="00761099" w:rsidP="00771EBE">
      <w:pPr>
        <w:pStyle w:val="Paragrafoelenco"/>
        <w:spacing w:after="0"/>
        <w:ind w:hanging="12"/>
        <w:contextualSpacing w:val="0"/>
        <w:rPr>
          <w:rFonts w:cs="Times New Roman"/>
          <w:szCs w:val="25"/>
        </w:rPr>
      </w:pPr>
      <w:r w:rsidRPr="00771EBE">
        <w:rPr>
          <w:rFonts w:cs="Times New Roman"/>
          <w:b/>
          <w:szCs w:val="25"/>
        </w:rPr>
        <w:t>Gara</w:t>
      </w:r>
      <w:r w:rsidRPr="00771EBE">
        <w:rPr>
          <w:rFonts w:cs="Times New Roman"/>
          <w:szCs w:val="25"/>
        </w:rPr>
        <w:t>: la procedura ad evidenza pubblica per</w:t>
      </w:r>
      <w:r w:rsidR="00C81162" w:rsidRPr="00771EBE">
        <w:rPr>
          <w:rFonts w:cs="Times New Roman"/>
          <w:szCs w:val="25"/>
        </w:rPr>
        <w:t xml:space="preserve"> “</w:t>
      </w:r>
      <w:r w:rsidR="00C81162" w:rsidRPr="00771EBE">
        <w:rPr>
          <w:rFonts w:cs="Times New Roman"/>
          <w:i/>
          <w:szCs w:val="25"/>
        </w:rPr>
        <w:t xml:space="preserve">per l’alienazione, da parte dell’Azienda U.L.S.S. n. 3 Serenissima, dell’intera partecipazione societaria della società Cittadella Socio-Sanitaria di Cavarzere s.r.l. nonché per l’alienazione di immobili, in Cavarzere (VE), dell’Azienda U.L.S.S. n. 3 Serenissima </w:t>
      </w:r>
      <w:r w:rsidR="00A71329">
        <w:rPr>
          <w:rFonts w:cs="Times New Roman"/>
          <w:i/>
          <w:szCs w:val="25"/>
        </w:rPr>
        <w:t xml:space="preserve">anche </w:t>
      </w:r>
      <w:r w:rsidR="003E0CAE" w:rsidRPr="00771EBE">
        <w:rPr>
          <w:rFonts w:cs="Times New Roman"/>
          <w:i/>
          <w:szCs w:val="25"/>
        </w:rPr>
        <w:t>con vincolo di destinazione d’uso sanitario</w:t>
      </w:r>
      <w:r w:rsidR="00C81162" w:rsidRPr="00771EBE">
        <w:rPr>
          <w:rFonts w:cs="Times New Roman"/>
          <w:szCs w:val="25"/>
        </w:rPr>
        <w:t xml:space="preserve">” indetta </w:t>
      </w:r>
      <w:r w:rsidR="003E0CAE" w:rsidRPr="00771EBE">
        <w:rPr>
          <w:rFonts w:cs="Times New Roman"/>
          <w:szCs w:val="25"/>
        </w:rPr>
        <w:t>con provvedimento</w:t>
      </w:r>
      <w:r w:rsidR="00C81162" w:rsidRPr="00771EBE">
        <w:rPr>
          <w:rFonts w:cs="Times New Roman"/>
          <w:szCs w:val="25"/>
        </w:rPr>
        <w:t xml:space="preserve"> n. [</w:t>
      </w:r>
      <w:r w:rsidR="00C81162" w:rsidRPr="00771EBE">
        <w:rPr>
          <w:rFonts w:cs="Times New Roman"/>
          <w:b/>
          <w:szCs w:val="25"/>
        </w:rPr>
        <w:t>•</w:t>
      </w:r>
      <w:r w:rsidR="00C81162" w:rsidRPr="00771EBE">
        <w:rPr>
          <w:rFonts w:cs="Times New Roman"/>
          <w:szCs w:val="25"/>
        </w:rPr>
        <w:t>] del [</w:t>
      </w:r>
      <w:proofErr w:type="gramStart"/>
      <w:r w:rsidR="00C81162" w:rsidRPr="00771EBE">
        <w:rPr>
          <w:rFonts w:cs="Times New Roman"/>
          <w:szCs w:val="25"/>
        </w:rPr>
        <w:t>•]/</w:t>
      </w:r>
      <w:proofErr w:type="gramEnd"/>
      <w:r w:rsidR="00C81162" w:rsidRPr="00771EBE">
        <w:rPr>
          <w:rFonts w:cs="Times New Roman"/>
          <w:szCs w:val="25"/>
        </w:rPr>
        <w:t>[•]/[•];</w:t>
      </w:r>
    </w:p>
    <w:p w14:paraId="43DFBDF8" w14:textId="40738D6D" w:rsidR="00761099" w:rsidRPr="00771EBE" w:rsidRDefault="00761099" w:rsidP="00771EBE">
      <w:pPr>
        <w:pStyle w:val="Paragrafoelenco"/>
        <w:spacing w:after="0"/>
        <w:ind w:left="708"/>
        <w:contextualSpacing w:val="0"/>
        <w:rPr>
          <w:rFonts w:cs="Times New Roman"/>
          <w:szCs w:val="25"/>
        </w:rPr>
      </w:pPr>
      <w:r w:rsidRPr="00771EBE">
        <w:rPr>
          <w:rFonts w:cs="Times New Roman"/>
          <w:b/>
          <w:szCs w:val="25"/>
        </w:rPr>
        <w:t>Offerta Economica</w:t>
      </w:r>
      <w:r w:rsidRPr="00771EBE">
        <w:rPr>
          <w:rFonts w:cs="Times New Roman"/>
          <w:szCs w:val="25"/>
        </w:rPr>
        <w:t>: il miglior prezzo offerto in Gara da</w:t>
      </w:r>
      <w:r w:rsidR="004D7550" w:rsidRPr="00771EBE">
        <w:rPr>
          <w:rFonts w:cs="Times New Roman"/>
          <w:szCs w:val="25"/>
        </w:rPr>
        <w:t>ll’aggiudicatario</w:t>
      </w:r>
      <w:r w:rsidRPr="00771EBE">
        <w:rPr>
          <w:rFonts w:cs="Times New Roman"/>
          <w:szCs w:val="25"/>
        </w:rPr>
        <w:t>;</w:t>
      </w:r>
    </w:p>
    <w:p w14:paraId="7C3A1A86" w14:textId="3A295F4A" w:rsidR="00862335" w:rsidRPr="00771EBE" w:rsidRDefault="00406CD7" w:rsidP="00771EBE">
      <w:pPr>
        <w:spacing w:after="0"/>
        <w:ind w:left="709" w:hanging="1"/>
        <w:rPr>
          <w:rFonts w:cs="Times New Roman"/>
          <w:szCs w:val="25"/>
        </w:rPr>
      </w:pPr>
      <w:r w:rsidRPr="00771EBE">
        <w:rPr>
          <w:rFonts w:cs="Times New Roman"/>
          <w:b/>
          <w:szCs w:val="25"/>
        </w:rPr>
        <w:t>Società:</w:t>
      </w:r>
      <w:r w:rsidRPr="00771EBE">
        <w:rPr>
          <w:rFonts w:cs="Times New Roman"/>
          <w:szCs w:val="25"/>
        </w:rPr>
        <w:t xml:space="preserve"> </w:t>
      </w:r>
      <w:r w:rsidR="001A1F58" w:rsidRPr="00771EBE">
        <w:rPr>
          <w:rFonts w:cs="Times New Roman"/>
          <w:color w:val="000000"/>
          <w:szCs w:val="25"/>
          <w:shd w:val="clear" w:color="auto" w:fill="FFFFFF"/>
        </w:rPr>
        <w:t xml:space="preserve">la società a responsabilità limitata </w:t>
      </w:r>
      <w:r w:rsidR="001A1F58" w:rsidRPr="00771EBE">
        <w:rPr>
          <w:rFonts w:cs="Times New Roman"/>
          <w:b/>
          <w:color w:val="000000"/>
          <w:szCs w:val="25"/>
          <w:shd w:val="clear" w:color="auto" w:fill="FFFFFF"/>
        </w:rPr>
        <w:t>CITTADELLA SOCIO-SANITARIA DI CAVARZERE SRL</w:t>
      </w:r>
      <w:r w:rsidR="001A1F58" w:rsidRPr="00771EBE">
        <w:rPr>
          <w:rFonts w:cs="Times New Roman"/>
          <w:color w:val="000000"/>
          <w:szCs w:val="25"/>
          <w:shd w:val="clear" w:color="auto" w:fill="FFFFFF"/>
        </w:rPr>
        <w:t xml:space="preserve"> corrente in Cavarzere (VE), via Nazario Sauro n. 32, capitale sociale euro 25.000 </w:t>
      </w:r>
      <w:proofErr w:type="spellStart"/>
      <w:r w:rsidR="001A1F58" w:rsidRPr="00771EBE">
        <w:rPr>
          <w:rFonts w:cs="Times New Roman"/>
          <w:color w:val="000000"/>
          <w:szCs w:val="25"/>
          <w:shd w:val="clear" w:color="auto" w:fill="FFFFFF"/>
        </w:rPr>
        <w:t>i.v</w:t>
      </w:r>
      <w:proofErr w:type="spellEnd"/>
      <w:r w:rsidR="001A1F58" w:rsidRPr="00771EBE">
        <w:rPr>
          <w:rFonts w:cs="Times New Roman"/>
          <w:color w:val="000000"/>
          <w:szCs w:val="25"/>
          <w:shd w:val="clear" w:color="auto" w:fill="FFFFFF"/>
        </w:rPr>
        <w:t xml:space="preserve">., numero di iscrizione al Registro delle Imprese di Venezia e codice fiscale 03572880270, numero REA VE-320353, indirizzo PEC: </w:t>
      </w:r>
      <w:hyperlink r:id="rId11" w:history="1">
        <w:r w:rsidR="001A1F58" w:rsidRPr="00771EBE">
          <w:rPr>
            <w:rStyle w:val="Collegamentoipertestuale"/>
            <w:rFonts w:cs="Times New Roman"/>
            <w:szCs w:val="25"/>
            <w:shd w:val="clear" w:color="auto" w:fill="FFFFFF"/>
          </w:rPr>
          <w:t>cittadellasociosanitaria@cgn.legalmail.it</w:t>
        </w:r>
      </w:hyperlink>
      <w:r w:rsidRPr="00771EBE">
        <w:rPr>
          <w:rFonts w:cs="Times New Roman"/>
          <w:szCs w:val="25"/>
        </w:rPr>
        <w:t>.;</w:t>
      </w:r>
    </w:p>
    <w:p w14:paraId="29D44092" w14:textId="77777777" w:rsidR="00E0587B" w:rsidRPr="00771EBE" w:rsidRDefault="00297A04" w:rsidP="00771EBE">
      <w:pPr>
        <w:spacing w:after="0"/>
        <w:rPr>
          <w:rFonts w:cs="Times New Roman"/>
          <w:szCs w:val="25"/>
        </w:rPr>
      </w:pPr>
      <w:r w:rsidRPr="00771EBE">
        <w:rPr>
          <w:rFonts w:cs="Times New Roman"/>
          <w:szCs w:val="25"/>
        </w:rPr>
        <w:t xml:space="preserve">- l’Immobile </w:t>
      </w:r>
      <w:bookmarkStart w:id="3" w:name="_Hlk1039046"/>
      <w:r w:rsidR="006C5ECE" w:rsidRPr="00771EBE">
        <w:rPr>
          <w:rFonts w:cs="Times New Roman"/>
          <w:szCs w:val="25"/>
          <w:lang w:bidi="it-IT"/>
        </w:rPr>
        <w:t>è stato dichiarat</w:t>
      </w:r>
      <w:bookmarkStart w:id="4" w:name="_Hlk1637922"/>
      <w:r w:rsidR="006C5ECE" w:rsidRPr="00771EBE">
        <w:rPr>
          <w:rFonts w:cs="Times New Roman"/>
          <w:szCs w:val="25"/>
          <w:lang w:bidi="it-IT"/>
        </w:rPr>
        <w:t xml:space="preserve">o bene immobile di interesse culturale ai sensi dell’art. 10, c. 1, d. lgs. 42/2004 recante “Codice per i beni culturali ed il paesaggio”, </w:t>
      </w:r>
      <w:proofErr w:type="gramStart"/>
      <w:r w:rsidR="006C5ECE" w:rsidRPr="00771EBE">
        <w:rPr>
          <w:rFonts w:cs="Times New Roman"/>
          <w:szCs w:val="25"/>
          <w:lang w:bidi="it-IT"/>
        </w:rPr>
        <w:t>giusta provvedimento</w:t>
      </w:r>
      <w:proofErr w:type="gramEnd"/>
      <w:r w:rsidR="006C5ECE" w:rsidRPr="00771EBE">
        <w:rPr>
          <w:rFonts w:cs="Times New Roman"/>
          <w:szCs w:val="25"/>
          <w:lang w:bidi="it-IT"/>
        </w:rPr>
        <w:t xml:space="preserve"> </w:t>
      </w:r>
      <w:r w:rsidR="006C5ECE" w:rsidRPr="00771EBE">
        <w:rPr>
          <w:rFonts w:cs="Times New Roman"/>
          <w:szCs w:val="25"/>
        </w:rPr>
        <w:t xml:space="preserve">in data 31.01.2019 </w:t>
      </w:r>
      <w:r w:rsidR="006C5ECE" w:rsidRPr="00771EBE">
        <w:rPr>
          <w:rFonts w:cs="Times New Roman"/>
          <w:szCs w:val="25"/>
          <w:lang w:bidi="it-IT"/>
        </w:rPr>
        <w:t xml:space="preserve">del </w:t>
      </w:r>
      <w:r w:rsidR="006C5ECE" w:rsidRPr="00771EBE">
        <w:rPr>
          <w:rFonts w:cs="Times New Roman"/>
          <w:szCs w:val="25"/>
        </w:rPr>
        <w:t>Ministero per i Beni e le Attività Culturali – Commissione Regionale per il Patrimonio Culturale del Veneto, previo parere del Soprintendente archeologia, belle arti e paesaggio per l’area metropolitana di Venezia e le province di Belluno, Padova e Treviso espresso con nota prot. 2353 del 31.01.2019</w:t>
      </w:r>
    </w:p>
    <w:bookmarkEnd w:id="3"/>
    <w:bookmarkEnd w:id="4"/>
    <w:p w14:paraId="6EBE79BB" w14:textId="61409480" w:rsidR="006C5ECE" w:rsidRPr="00771EBE" w:rsidRDefault="00E0587B" w:rsidP="00771EBE">
      <w:pPr>
        <w:spacing w:after="0"/>
        <w:rPr>
          <w:rStyle w:val="MSGENFONTSTYLENAMETEMPLATEROLENUMBERMSGENFONTSTYLENAMEBYROLETEXT2"/>
          <w:szCs w:val="25"/>
        </w:rPr>
      </w:pPr>
      <w:r w:rsidRPr="00771EBE">
        <w:rPr>
          <w:rFonts w:cs="Times New Roman"/>
          <w:szCs w:val="25"/>
          <w:lang w:bidi="it-IT"/>
        </w:rPr>
        <w:t>- c</w:t>
      </w:r>
      <w:r w:rsidR="006C5ECE" w:rsidRPr="00771EBE">
        <w:rPr>
          <w:rFonts w:cs="Times New Roman"/>
          <w:szCs w:val="25"/>
          <w:lang w:bidi="it-IT"/>
        </w:rPr>
        <w:t xml:space="preserve">on provvedimento </w:t>
      </w:r>
      <w:r w:rsidR="006C5ECE" w:rsidRPr="00771EBE">
        <w:rPr>
          <w:rFonts w:cs="Times New Roman"/>
          <w:szCs w:val="25"/>
        </w:rPr>
        <w:t xml:space="preserve">in data 29.4.2019 </w:t>
      </w:r>
      <w:r w:rsidR="006C5ECE" w:rsidRPr="00771EBE">
        <w:rPr>
          <w:rFonts w:cs="Times New Roman"/>
          <w:szCs w:val="25"/>
          <w:lang w:bidi="it-IT"/>
        </w:rPr>
        <w:t xml:space="preserve">del </w:t>
      </w:r>
      <w:r w:rsidR="006C5ECE" w:rsidRPr="00771EBE">
        <w:rPr>
          <w:rFonts w:cs="Times New Roman"/>
          <w:szCs w:val="25"/>
        </w:rPr>
        <w:t>Ministero per i Beni e le Attività Culturali – Commissione Regionale per il Patrimonio Culturale del Veneto è stata autorizzata l’alienazione per i ridetti edifici D ed H [di seguito “</w:t>
      </w:r>
      <w:r w:rsidR="006C5ECE" w:rsidRPr="00771EBE">
        <w:rPr>
          <w:rFonts w:cs="Times New Roman"/>
          <w:b/>
          <w:bCs/>
          <w:szCs w:val="25"/>
        </w:rPr>
        <w:t>Autorizzazione alla vendita</w:t>
      </w:r>
      <w:r w:rsidR="006C5ECE" w:rsidRPr="00771EBE">
        <w:rPr>
          <w:rFonts w:cs="Times New Roman"/>
          <w:szCs w:val="25"/>
        </w:rPr>
        <w:t xml:space="preserve">”], alle condizioni e prescrizioni ivi indicate [cfr. </w:t>
      </w:r>
      <w:r w:rsidR="006C5ECE" w:rsidRPr="00771EBE">
        <w:rPr>
          <w:rFonts w:cs="Times New Roman"/>
          <w:b/>
          <w:bCs/>
          <w:szCs w:val="25"/>
        </w:rPr>
        <w:t>Allegato 28</w:t>
      </w:r>
      <w:r w:rsidR="006C5ECE" w:rsidRPr="00771EBE">
        <w:rPr>
          <w:rFonts w:cs="Times New Roman"/>
          <w:szCs w:val="25"/>
        </w:rPr>
        <w:t>]</w:t>
      </w:r>
      <w:r w:rsidR="006C5ECE" w:rsidRPr="00771EBE">
        <w:rPr>
          <w:rStyle w:val="MSGENFONTSTYLENAMETEMPLATEROLENUMBERMSGENFONTSTYLENAMEBYROLETEXT2"/>
          <w:szCs w:val="25"/>
        </w:rPr>
        <w:t>.</w:t>
      </w:r>
    </w:p>
    <w:p w14:paraId="7A67422A" w14:textId="77777777" w:rsidR="00B56694" w:rsidRPr="00771EBE" w:rsidRDefault="00B56694" w:rsidP="00771EBE">
      <w:pPr>
        <w:spacing w:after="0"/>
        <w:jc w:val="center"/>
        <w:rPr>
          <w:rFonts w:eastAsia="Times New Roman" w:cs="Times New Roman"/>
          <w:b/>
          <w:bCs/>
          <w:szCs w:val="25"/>
          <w:u w:val="single"/>
        </w:rPr>
      </w:pPr>
      <w:r w:rsidRPr="00771EBE">
        <w:rPr>
          <w:rFonts w:cs="Times New Roman"/>
          <w:b/>
          <w:bCs/>
          <w:szCs w:val="25"/>
          <w:u w:val="single"/>
        </w:rPr>
        <w:t>SI CONVIENE E SI STIPULA QUANTO SEGUE:</w:t>
      </w:r>
    </w:p>
    <w:p w14:paraId="64035E8D" w14:textId="715BAFAD" w:rsidR="00BC7A96" w:rsidRPr="00771EBE" w:rsidRDefault="00BC7A96" w:rsidP="00771EBE">
      <w:pPr>
        <w:spacing w:after="0"/>
        <w:rPr>
          <w:rFonts w:cs="Times New Roman"/>
          <w:b/>
          <w:szCs w:val="25"/>
          <w:u w:val="single"/>
        </w:rPr>
      </w:pPr>
      <w:r w:rsidRPr="00771EBE">
        <w:rPr>
          <w:rFonts w:cs="Times New Roman"/>
          <w:b/>
          <w:szCs w:val="25"/>
          <w:u w:val="single"/>
        </w:rPr>
        <w:t>Art</w:t>
      </w:r>
      <w:r w:rsidR="00616C9C" w:rsidRPr="00771EBE">
        <w:rPr>
          <w:rFonts w:cs="Times New Roman"/>
          <w:b/>
          <w:szCs w:val="25"/>
          <w:u w:val="single"/>
        </w:rPr>
        <w:t>icolo</w:t>
      </w:r>
      <w:r w:rsidRPr="00771EBE">
        <w:rPr>
          <w:rFonts w:cs="Times New Roman"/>
          <w:b/>
          <w:szCs w:val="25"/>
          <w:u w:val="single"/>
        </w:rPr>
        <w:t xml:space="preserve"> 1 – Valore delle premesse </w:t>
      </w:r>
    </w:p>
    <w:p w14:paraId="67E1621D" w14:textId="6D238CA7" w:rsidR="006E543D" w:rsidRPr="00771EBE" w:rsidRDefault="009432A3" w:rsidP="00771EBE">
      <w:pPr>
        <w:spacing w:after="0"/>
        <w:rPr>
          <w:rFonts w:cs="Times New Roman"/>
          <w:szCs w:val="25"/>
        </w:rPr>
      </w:pPr>
      <w:r w:rsidRPr="00771EBE">
        <w:rPr>
          <w:rFonts w:cs="Times New Roman"/>
          <w:b/>
          <w:szCs w:val="25"/>
        </w:rPr>
        <w:t>1.</w:t>
      </w:r>
      <w:r w:rsidR="00D567EB" w:rsidRPr="00771EBE">
        <w:rPr>
          <w:rFonts w:cs="Times New Roman"/>
          <w:b/>
          <w:szCs w:val="25"/>
        </w:rPr>
        <w:t>1</w:t>
      </w:r>
      <w:r w:rsidR="00D567EB" w:rsidRPr="00771EBE">
        <w:rPr>
          <w:rFonts w:cs="Times New Roman"/>
          <w:szCs w:val="25"/>
        </w:rPr>
        <w:t xml:space="preserve">. </w:t>
      </w:r>
      <w:r w:rsidR="00BC7A96" w:rsidRPr="00771EBE">
        <w:rPr>
          <w:rFonts w:cs="Times New Roman"/>
          <w:szCs w:val="25"/>
        </w:rPr>
        <w:t>Le premesse</w:t>
      </w:r>
      <w:r w:rsidR="000A47AC" w:rsidRPr="00771EBE">
        <w:rPr>
          <w:rFonts w:cs="Times New Roman"/>
          <w:szCs w:val="25"/>
        </w:rPr>
        <w:t xml:space="preserve"> </w:t>
      </w:r>
      <w:r w:rsidR="00BC7A96" w:rsidRPr="00771EBE">
        <w:rPr>
          <w:rFonts w:cs="Times New Roman"/>
          <w:szCs w:val="25"/>
        </w:rPr>
        <w:t>costituiscono parte integrante e sostanziale del presente contratto.</w:t>
      </w:r>
    </w:p>
    <w:p w14:paraId="2A4C0B1A" w14:textId="08BF8C08" w:rsidR="00BC7A96" w:rsidRPr="00771EBE" w:rsidRDefault="00BC7A96" w:rsidP="00771EBE">
      <w:pPr>
        <w:spacing w:after="0"/>
        <w:rPr>
          <w:rFonts w:cs="Times New Roman"/>
          <w:b/>
          <w:szCs w:val="25"/>
          <w:u w:val="single"/>
        </w:rPr>
      </w:pPr>
      <w:r w:rsidRPr="00771EBE">
        <w:rPr>
          <w:rFonts w:cs="Times New Roman"/>
          <w:b/>
          <w:szCs w:val="25"/>
          <w:u w:val="single"/>
        </w:rPr>
        <w:t>Art</w:t>
      </w:r>
      <w:r w:rsidR="00616C9C" w:rsidRPr="00771EBE">
        <w:rPr>
          <w:rFonts w:cs="Times New Roman"/>
          <w:b/>
          <w:szCs w:val="25"/>
          <w:u w:val="single"/>
        </w:rPr>
        <w:t>icolo</w:t>
      </w:r>
      <w:r w:rsidRPr="00771EBE">
        <w:rPr>
          <w:rFonts w:cs="Times New Roman"/>
          <w:b/>
          <w:szCs w:val="25"/>
          <w:u w:val="single"/>
        </w:rPr>
        <w:t xml:space="preserve"> 2 – Oggetto del contratto</w:t>
      </w:r>
    </w:p>
    <w:p w14:paraId="02ADF162" w14:textId="559DB28A" w:rsidR="00877EBB" w:rsidRPr="00771EBE" w:rsidRDefault="009432A3" w:rsidP="00771EBE">
      <w:pPr>
        <w:spacing w:after="0"/>
        <w:rPr>
          <w:rFonts w:cs="Times New Roman"/>
          <w:szCs w:val="25"/>
        </w:rPr>
      </w:pPr>
      <w:r w:rsidRPr="00771EBE">
        <w:rPr>
          <w:rFonts w:cs="Times New Roman"/>
          <w:b/>
          <w:szCs w:val="25"/>
        </w:rPr>
        <w:lastRenderedPageBreak/>
        <w:t>2.</w:t>
      </w:r>
      <w:r w:rsidR="001F75B8" w:rsidRPr="00771EBE">
        <w:rPr>
          <w:rFonts w:cs="Times New Roman"/>
          <w:b/>
          <w:szCs w:val="25"/>
        </w:rPr>
        <w:t>1.</w:t>
      </w:r>
      <w:r w:rsidR="001F75B8" w:rsidRPr="00771EBE">
        <w:rPr>
          <w:rFonts w:cs="Times New Roman"/>
          <w:szCs w:val="25"/>
        </w:rPr>
        <w:t xml:space="preserve"> </w:t>
      </w:r>
      <w:r w:rsidR="003F44B3" w:rsidRPr="00771EBE">
        <w:rPr>
          <w:rFonts w:cs="Times New Roman"/>
          <w:szCs w:val="25"/>
        </w:rPr>
        <w:t>L’A</w:t>
      </w:r>
      <w:r w:rsidR="00AD0EE2" w:rsidRPr="00771EBE">
        <w:rPr>
          <w:rFonts w:cs="Times New Roman"/>
          <w:szCs w:val="25"/>
        </w:rPr>
        <w:t>zienda</w:t>
      </w:r>
      <w:r w:rsidR="003F44B3" w:rsidRPr="00771EBE">
        <w:rPr>
          <w:rFonts w:cs="Times New Roman"/>
          <w:szCs w:val="25"/>
        </w:rPr>
        <w:t xml:space="preserve"> </w:t>
      </w:r>
      <w:r w:rsidR="00160DF6" w:rsidRPr="00771EBE">
        <w:rPr>
          <w:rFonts w:cs="Times New Roman"/>
          <w:szCs w:val="25"/>
        </w:rPr>
        <w:t>vende</w:t>
      </w:r>
      <w:r w:rsidR="00AD0EE2" w:rsidRPr="00771EBE">
        <w:rPr>
          <w:rFonts w:cs="Times New Roman"/>
          <w:szCs w:val="25"/>
        </w:rPr>
        <w:t xml:space="preserve"> all’Acquirente</w:t>
      </w:r>
      <w:r w:rsidR="007D4C97" w:rsidRPr="00771EBE">
        <w:rPr>
          <w:rFonts w:cs="Times New Roman"/>
          <w:szCs w:val="25"/>
        </w:rPr>
        <w:t xml:space="preserve">, che </w:t>
      </w:r>
      <w:r w:rsidR="00AD0EE2" w:rsidRPr="00771EBE">
        <w:rPr>
          <w:rFonts w:cs="Times New Roman"/>
          <w:szCs w:val="25"/>
        </w:rPr>
        <w:t>accetta</w:t>
      </w:r>
      <w:r w:rsidR="00154053" w:rsidRPr="00771EBE">
        <w:rPr>
          <w:rFonts w:cs="Times New Roman"/>
          <w:szCs w:val="25"/>
        </w:rPr>
        <w:t xml:space="preserve"> ed acquista</w:t>
      </w:r>
      <w:r w:rsidR="009144A9" w:rsidRPr="00771EBE">
        <w:rPr>
          <w:rFonts w:cs="Times New Roman"/>
          <w:szCs w:val="25"/>
        </w:rPr>
        <w:t xml:space="preserve"> per sé</w:t>
      </w:r>
      <w:r w:rsidR="00154053" w:rsidRPr="00771EBE">
        <w:rPr>
          <w:rFonts w:cs="Times New Roman"/>
          <w:szCs w:val="25"/>
        </w:rPr>
        <w:t>,</w:t>
      </w:r>
      <w:r w:rsidR="00AD0EE2" w:rsidRPr="00771EBE">
        <w:rPr>
          <w:rFonts w:cs="Times New Roman"/>
          <w:szCs w:val="25"/>
        </w:rPr>
        <w:t xml:space="preserve"> </w:t>
      </w:r>
      <w:r w:rsidR="00154053" w:rsidRPr="00771EBE">
        <w:rPr>
          <w:rFonts w:cs="Times New Roman"/>
          <w:szCs w:val="25"/>
        </w:rPr>
        <w:t xml:space="preserve">la </w:t>
      </w:r>
      <w:r w:rsidR="001F75B8" w:rsidRPr="00771EBE">
        <w:rPr>
          <w:rFonts w:cs="Times New Roman"/>
          <w:szCs w:val="25"/>
        </w:rPr>
        <w:t xml:space="preserve">proprietà </w:t>
      </w:r>
      <w:r w:rsidR="00A52668">
        <w:rPr>
          <w:rFonts w:cs="Times New Roman"/>
          <w:szCs w:val="25"/>
        </w:rPr>
        <w:t>dell’Immobile catastalmente distinto al C.F. foglio 37, particella 136 parte e C.T. foglio 37, particella 136 Padiglione H (indicato come Edificio H nella planimetria</w:t>
      </w:r>
      <w:r w:rsidR="00A52668">
        <w:rPr>
          <w:rStyle w:val="MSGENFONTSTYLENAMETEMPLATEROLENUMBERMSGENFONTSTYLENAMEBYROLETEXT2"/>
          <w:color w:val="000000"/>
          <w:szCs w:val="25"/>
        </w:rPr>
        <w:t xml:space="preserve"> allegata alla presente), rientrante nell’ambito del c.d. immobili denominati “Edifici storici del complesso ospedaliero” sito nel Comune di Cavarzere, provincia di Venezia, via Nazario Sauro 22, </w:t>
      </w:r>
      <w:r w:rsidR="000046F5" w:rsidRPr="00771EBE">
        <w:rPr>
          <w:rFonts w:cs="Times New Roman"/>
          <w:szCs w:val="25"/>
        </w:rPr>
        <w:t xml:space="preserve">nonché della relativa </w:t>
      </w:r>
      <w:proofErr w:type="spellStart"/>
      <w:r w:rsidR="000046F5" w:rsidRPr="00771EBE">
        <w:rPr>
          <w:rFonts w:cs="Times New Roman"/>
          <w:szCs w:val="25"/>
        </w:rPr>
        <w:t>quot</w:t>
      </w:r>
      <w:r w:rsidR="009703FB" w:rsidRPr="00771EBE">
        <w:rPr>
          <w:rFonts w:cs="Times New Roman"/>
          <w:szCs w:val="25"/>
        </w:rPr>
        <w:t>a</w:t>
      </w:r>
      <w:r w:rsidR="000046F5" w:rsidRPr="00771EBE">
        <w:rPr>
          <w:rFonts w:cs="Times New Roman"/>
          <w:szCs w:val="25"/>
        </w:rPr>
        <w:t>parte</w:t>
      </w:r>
      <w:proofErr w:type="spellEnd"/>
      <w:r w:rsidR="009703FB" w:rsidRPr="00771EBE">
        <w:rPr>
          <w:rFonts w:cs="Times New Roman"/>
          <w:szCs w:val="25"/>
        </w:rPr>
        <w:t xml:space="preserve"> delle aree scoperte </w:t>
      </w:r>
      <w:r w:rsidR="00FA4976" w:rsidRPr="00771EBE">
        <w:rPr>
          <w:rFonts w:cs="Times New Roman"/>
          <w:szCs w:val="25"/>
        </w:rPr>
        <w:t xml:space="preserve">(catastalmente censite sub [●]) </w:t>
      </w:r>
      <w:r w:rsidR="009703FB" w:rsidRPr="00771EBE">
        <w:rPr>
          <w:rFonts w:cs="Times New Roman"/>
          <w:szCs w:val="25"/>
        </w:rPr>
        <w:t xml:space="preserve">ricomprese nel perimetro di un’area indicata come “Immobile di interesse” e </w:t>
      </w:r>
      <w:r w:rsidR="00FA4976" w:rsidRPr="00771EBE">
        <w:rPr>
          <w:rFonts w:cs="Times New Roman"/>
          <w:szCs w:val="25"/>
        </w:rPr>
        <w:t xml:space="preserve">rientranti tra i beni immobili posti a base </w:t>
      </w:r>
      <w:r w:rsidR="009703FB" w:rsidRPr="00771EBE">
        <w:rPr>
          <w:rFonts w:cs="Times New Roman"/>
          <w:szCs w:val="25"/>
        </w:rPr>
        <w:t>della Gara</w:t>
      </w:r>
      <w:r w:rsidR="00FA4976" w:rsidRPr="00771EBE">
        <w:rPr>
          <w:rFonts w:cs="Times New Roman"/>
          <w:szCs w:val="25"/>
        </w:rPr>
        <w:t>.</w:t>
      </w:r>
    </w:p>
    <w:p w14:paraId="72AC3844" w14:textId="21BD01D6" w:rsidR="00BC3F95" w:rsidRPr="00771EBE" w:rsidRDefault="009432A3" w:rsidP="00771EBE">
      <w:pPr>
        <w:spacing w:after="0"/>
        <w:rPr>
          <w:rFonts w:cs="Times New Roman"/>
          <w:szCs w:val="25"/>
        </w:rPr>
      </w:pPr>
      <w:r w:rsidRPr="00771EBE">
        <w:rPr>
          <w:rFonts w:cs="Times New Roman"/>
          <w:b/>
          <w:szCs w:val="25"/>
        </w:rPr>
        <w:t>2.</w:t>
      </w:r>
      <w:r w:rsidR="00BC3F95" w:rsidRPr="00771EBE">
        <w:rPr>
          <w:rFonts w:cs="Times New Roman"/>
          <w:b/>
          <w:szCs w:val="25"/>
        </w:rPr>
        <w:t>2.</w:t>
      </w:r>
      <w:r w:rsidR="00974416" w:rsidRPr="00771EBE">
        <w:rPr>
          <w:rFonts w:cs="Times New Roman"/>
          <w:b/>
          <w:szCs w:val="25"/>
        </w:rPr>
        <w:t xml:space="preserve"> </w:t>
      </w:r>
      <w:r w:rsidR="00974416" w:rsidRPr="00771EBE">
        <w:rPr>
          <w:rFonts w:cs="Times New Roman"/>
          <w:szCs w:val="25"/>
        </w:rPr>
        <w:t xml:space="preserve">I confini </w:t>
      </w:r>
      <w:r w:rsidR="0094691D" w:rsidRPr="00771EBE">
        <w:rPr>
          <w:rFonts w:cs="Times New Roman"/>
          <w:szCs w:val="25"/>
        </w:rPr>
        <w:t xml:space="preserve">dell’Immobile </w:t>
      </w:r>
      <w:r w:rsidR="00F713E1" w:rsidRPr="00771EBE">
        <w:rPr>
          <w:rFonts w:cs="Times New Roman"/>
          <w:szCs w:val="25"/>
        </w:rPr>
        <w:t>sono individuati come segue:</w:t>
      </w:r>
      <w:r w:rsidR="00974416" w:rsidRPr="00771EBE">
        <w:rPr>
          <w:rFonts w:cs="Times New Roman"/>
          <w:szCs w:val="25"/>
        </w:rPr>
        <w:t xml:space="preserve"> </w:t>
      </w:r>
      <w:r w:rsidR="00741DAE" w:rsidRPr="00771EBE">
        <w:rPr>
          <w:rFonts w:cs="Times New Roman"/>
          <w:szCs w:val="25"/>
        </w:rPr>
        <w:t>[●]</w:t>
      </w:r>
    </w:p>
    <w:p w14:paraId="09468CA8" w14:textId="5B1DEDB5" w:rsidR="00D5398D" w:rsidRPr="00771EBE" w:rsidRDefault="009432A3" w:rsidP="00771EBE">
      <w:pPr>
        <w:spacing w:after="0"/>
        <w:rPr>
          <w:rFonts w:cs="Times New Roman"/>
          <w:szCs w:val="25"/>
        </w:rPr>
      </w:pPr>
      <w:r w:rsidRPr="00771EBE">
        <w:rPr>
          <w:rFonts w:cs="Times New Roman"/>
          <w:b/>
          <w:szCs w:val="25"/>
        </w:rPr>
        <w:t>2.</w:t>
      </w:r>
      <w:r w:rsidR="00BC3F95" w:rsidRPr="00771EBE">
        <w:rPr>
          <w:rFonts w:cs="Times New Roman"/>
          <w:b/>
          <w:szCs w:val="25"/>
        </w:rPr>
        <w:t>3</w:t>
      </w:r>
      <w:r w:rsidR="000A41D0" w:rsidRPr="00771EBE">
        <w:rPr>
          <w:rFonts w:cs="Times New Roman"/>
          <w:b/>
          <w:szCs w:val="25"/>
        </w:rPr>
        <w:t>.</w:t>
      </w:r>
      <w:r w:rsidR="000A41D0" w:rsidRPr="00771EBE">
        <w:rPr>
          <w:rFonts w:cs="Times New Roman"/>
          <w:szCs w:val="25"/>
        </w:rPr>
        <w:t xml:space="preserve"> </w:t>
      </w:r>
      <w:r w:rsidR="00D5398D" w:rsidRPr="00771EBE">
        <w:rPr>
          <w:rFonts w:cs="Times New Roman"/>
          <w:szCs w:val="25"/>
        </w:rPr>
        <w:t>Ad esatta identificazione dell’oggetto del contratto e della sua consistenza e confinazione le Parti fanno espresso riferimento alle planimetrie catastali</w:t>
      </w:r>
      <w:r w:rsidR="000A41D0" w:rsidRPr="00771EBE">
        <w:rPr>
          <w:rFonts w:cs="Times New Roman"/>
          <w:szCs w:val="25"/>
        </w:rPr>
        <w:t xml:space="preserve"> che si allegano al presente contratto.</w:t>
      </w:r>
    </w:p>
    <w:p w14:paraId="2946814D" w14:textId="0E9D4882" w:rsidR="000A41D0" w:rsidRPr="00771EBE" w:rsidRDefault="009639A8" w:rsidP="00771EBE">
      <w:pPr>
        <w:spacing w:after="0"/>
        <w:rPr>
          <w:rFonts w:cs="Times New Roman"/>
          <w:szCs w:val="25"/>
        </w:rPr>
      </w:pPr>
      <w:bookmarkStart w:id="5" w:name="_Hlk519508364"/>
      <w:r w:rsidRPr="00771EBE">
        <w:rPr>
          <w:rFonts w:cs="Times New Roman"/>
          <w:b/>
          <w:szCs w:val="25"/>
        </w:rPr>
        <w:t>2.</w:t>
      </w:r>
      <w:r w:rsidR="0006521D" w:rsidRPr="00771EBE">
        <w:rPr>
          <w:rFonts w:cs="Times New Roman"/>
          <w:b/>
          <w:szCs w:val="25"/>
        </w:rPr>
        <w:t>4</w:t>
      </w:r>
      <w:r w:rsidR="00C2537C" w:rsidRPr="00771EBE">
        <w:rPr>
          <w:rFonts w:cs="Times New Roman"/>
          <w:b/>
          <w:szCs w:val="25"/>
        </w:rPr>
        <w:t>.</w:t>
      </w:r>
      <w:r w:rsidR="00C2537C" w:rsidRPr="00771EBE">
        <w:rPr>
          <w:rFonts w:cs="Times New Roman"/>
          <w:szCs w:val="25"/>
        </w:rPr>
        <w:t xml:space="preserve"> </w:t>
      </w:r>
      <w:r w:rsidR="0094691D" w:rsidRPr="00771EBE">
        <w:rPr>
          <w:rFonts w:cs="Times New Roman"/>
          <w:szCs w:val="25"/>
        </w:rPr>
        <w:t>Si rinvia per la descrizione più puntuale dell’Immobile a quanto riportato</w:t>
      </w:r>
      <w:r w:rsidR="000A41D0" w:rsidRPr="00771EBE">
        <w:rPr>
          <w:rFonts w:cs="Times New Roman"/>
          <w:szCs w:val="25"/>
        </w:rPr>
        <w:t xml:space="preserve"> nell</w:t>
      </w:r>
      <w:r w:rsidR="00BC3F95" w:rsidRPr="00771EBE">
        <w:rPr>
          <w:rFonts w:cs="Times New Roman"/>
          <w:szCs w:val="25"/>
        </w:rPr>
        <w:t>a</w:t>
      </w:r>
      <w:r w:rsidR="000A41D0" w:rsidRPr="00771EBE">
        <w:rPr>
          <w:rFonts w:cs="Times New Roman"/>
          <w:szCs w:val="25"/>
        </w:rPr>
        <w:t xml:space="preserve"> </w:t>
      </w:r>
      <w:r w:rsidR="00BC3F95" w:rsidRPr="00771EBE">
        <w:rPr>
          <w:rFonts w:cs="Times New Roman"/>
          <w:szCs w:val="25"/>
        </w:rPr>
        <w:t>Perizia di stima del 06.04.2018 a firma dell’Arch. Marco Pagani [</w:t>
      </w:r>
      <w:proofErr w:type="spellStart"/>
      <w:r w:rsidR="00BC3F95" w:rsidRPr="00771EBE">
        <w:rPr>
          <w:rFonts w:cs="Times New Roman"/>
          <w:szCs w:val="25"/>
        </w:rPr>
        <w:t>all</w:t>
      </w:r>
      <w:proofErr w:type="spellEnd"/>
      <w:r w:rsidR="00BC3F95" w:rsidRPr="00771EBE">
        <w:rPr>
          <w:rFonts w:cs="Times New Roman"/>
          <w:szCs w:val="25"/>
        </w:rPr>
        <w:t>.</w:t>
      </w:r>
      <w:r w:rsidR="00FB5077" w:rsidRPr="00771EBE">
        <w:rPr>
          <w:rFonts w:cs="Times New Roman"/>
          <w:szCs w:val="25"/>
        </w:rPr>
        <w:t>●</w:t>
      </w:r>
      <w:r w:rsidR="00BC3F95" w:rsidRPr="00771EBE">
        <w:rPr>
          <w:rFonts w:cs="Times New Roman"/>
          <w:szCs w:val="25"/>
        </w:rPr>
        <w:t xml:space="preserve">] e nella Perizia di stima </w:t>
      </w:r>
      <w:r w:rsidR="00C91F56" w:rsidRPr="00771EBE">
        <w:rPr>
          <w:rFonts w:cs="Times New Roman"/>
          <w:szCs w:val="25"/>
        </w:rPr>
        <w:t>2</w:t>
      </w:r>
      <w:r w:rsidR="00BC3F95" w:rsidRPr="00771EBE">
        <w:rPr>
          <w:rFonts w:cs="Times New Roman"/>
          <w:szCs w:val="25"/>
        </w:rPr>
        <w:t>9.06.2018 a firma dell’Arch. Marco Pagani [</w:t>
      </w:r>
      <w:proofErr w:type="spellStart"/>
      <w:r w:rsidR="00BC3F95" w:rsidRPr="00771EBE">
        <w:rPr>
          <w:rFonts w:cs="Times New Roman"/>
          <w:szCs w:val="25"/>
        </w:rPr>
        <w:t>all</w:t>
      </w:r>
      <w:proofErr w:type="spellEnd"/>
      <w:r w:rsidR="00BC3F95" w:rsidRPr="00771EBE">
        <w:rPr>
          <w:rFonts w:cs="Times New Roman"/>
          <w:szCs w:val="25"/>
        </w:rPr>
        <w:t>.</w:t>
      </w:r>
      <w:r w:rsidR="00FB5077" w:rsidRPr="00771EBE">
        <w:rPr>
          <w:rFonts w:cs="Times New Roman"/>
          <w:szCs w:val="25"/>
        </w:rPr>
        <w:t xml:space="preserve"> ●</w:t>
      </w:r>
      <w:r w:rsidR="00BC3F95" w:rsidRPr="00771EBE">
        <w:rPr>
          <w:rFonts w:cs="Times New Roman"/>
          <w:szCs w:val="25"/>
        </w:rPr>
        <w:t>]</w:t>
      </w:r>
      <w:r w:rsidR="00562253" w:rsidRPr="00771EBE">
        <w:rPr>
          <w:rFonts w:cs="Times New Roman"/>
          <w:szCs w:val="25"/>
        </w:rPr>
        <w:t>,</w:t>
      </w:r>
      <w:r w:rsidR="000A41D0" w:rsidRPr="00771EBE">
        <w:rPr>
          <w:rFonts w:cs="Times New Roman"/>
          <w:szCs w:val="25"/>
        </w:rPr>
        <w:t xml:space="preserve"> allega</w:t>
      </w:r>
      <w:r w:rsidR="00502903" w:rsidRPr="00771EBE">
        <w:rPr>
          <w:rFonts w:cs="Times New Roman"/>
          <w:szCs w:val="25"/>
        </w:rPr>
        <w:t>te</w:t>
      </w:r>
      <w:r w:rsidR="000A41D0" w:rsidRPr="00771EBE">
        <w:rPr>
          <w:rFonts w:cs="Times New Roman"/>
          <w:szCs w:val="25"/>
        </w:rPr>
        <w:t xml:space="preserve"> al presente contratto come parte integrante e sostanziale</w:t>
      </w:r>
      <w:r w:rsidR="00894F01" w:rsidRPr="00771EBE">
        <w:rPr>
          <w:rFonts w:cs="Times New Roman"/>
          <w:szCs w:val="25"/>
        </w:rPr>
        <w:t xml:space="preserve"> dello stesso</w:t>
      </w:r>
      <w:r w:rsidR="004C0596" w:rsidRPr="00771EBE">
        <w:rPr>
          <w:rFonts w:cs="Times New Roman"/>
          <w:szCs w:val="25"/>
        </w:rPr>
        <w:t>.</w:t>
      </w:r>
    </w:p>
    <w:p w14:paraId="3CD586A0" w14:textId="730F8BDB" w:rsidR="00C2537C" w:rsidRPr="00771EBE" w:rsidRDefault="00166F51" w:rsidP="00771EBE">
      <w:pPr>
        <w:spacing w:after="0"/>
        <w:rPr>
          <w:rFonts w:cs="Times New Roman"/>
          <w:b/>
          <w:szCs w:val="25"/>
          <w:u w:val="single"/>
        </w:rPr>
      </w:pPr>
      <w:r w:rsidRPr="00771EBE">
        <w:rPr>
          <w:rFonts w:cs="Times New Roman"/>
          <w:b/>
          <w:szCs w:val="25"/>
          <w:u w:val="single"/>
        </w:rPr>
        <w:t xml:space="preserve">Articolo 3- </w:t>
      </w:r>
      <w:r w:rsidR="008D54F4" w:rsidRPr="00771EBE">
        <w:rPr>
          <w:rFonts w:cs="Times New Roman"/>
          <w:b/>
          <w:szCs w:val="25"/>
          <w:u w:val="single"/>
        </w:rPr>
        <w:t>Condizioni Generali</w:t>
      </w:r>
    </w:p>
    <w:p w14:paraId="367541DA" w14:textId="616FCF07" w:rsidR="008D54F4" w:rsidRPr="00771EBE" w:rsidRDefault="009639A8" w:rsidP="00771EBE">
      <w:pPr>
        <w:spacing w:after="0"/>
        <w:rPr>
          <w:rFonts w:cs="Times New Roman"/>
          <w:szCs w:val="25"/>
        </w:rPr>
      </w:pPr>
      <w:r w:rsidRPr="00771EBE">
        <w:rPr>
          <w:rFonts w:cs="Times New Roman"/>
          <w:b/>
          <w:szCs w:val="25"/>
        </w:rPr>
        <w:t>3.</w:t>
      </w:r>
      <w:r w:rsidR="008D54F4" w:rsidRPr="00771EBE">
        <w:rPr>
          <w:rFonts w:cs="Times New Roman"/>
          <w:b/>
          <w:szCs w:val="25"/>
        </w:rPr>
        <w:t>1.</w:t>
      </w:r>
      <w:r w:rsidR="008D54F4" w:rsidRPr="00771EBE">
        <w:rPr>
          <w:rFonts w:cs="Times New Roman"/>
          <w:szCs w:val="25"/>
        </w:rPr>
        <w:t xml:space="preserve"> </w:t>
      </w:r>
      <w:r w:rsidR="00F6125C" w:rsidRPr="00771EBE">
        <w:rPr>
          <w:rStyle w:val="MSGENFONTSTYLENAMETEMPLATEROLENUMBERMSGENFONTSTYLENAMEBYROLETEXT2"/>
          <w:color w:val="000000"/>
          <w:szCs w:val="25"/>
        </w:rPr>
        <w:t xml:space="preserve">La vendita si intende effettuata a corpo e non a misura, con i medesimi oneri e nello stato di fatto e di diritto nel quale </w:t>
      </w:r>
      <w:r w:rsidR="0094691D" w:rsidRPr="00771EBE">
        <w:rPr>
          <w:rStyle w:val="MSGENFONTSTYLENAMETEMPLATEROLENUMBERMSGENFONTSTYLENAMEBYROLETEXT2"/>
          <w:color w:val="000000"/>
          <w:szCs w:val="25"/>
        </w:rPr>
        <w:t>l’Immobile</w:t>
      </w:r>
      <w:r w:rsidR="00F6125C" w:rsidRPr="00771EBE">
        <w:rPr>
          <w:rStyle w:val="MSGENFONTSTYLENAMETEMPLATEROLENUMBERMSGENFONTSTYLENAMEBYROLETEXT2"/>
          <w:color w:val="000000"/>
          <w:szCs w:val="25"/>
        </w:rPr>
        <w:t xml:space="preserve"> si trov</w:t>
      </w:r>
      <w:r w:rsidR="0094691D" w:rsidRPr="00771EBE">
        <w:rPr>
          <w:rStyle w:val="MSGENFONTSTYLENAMETEMPLATEROLENUMBERMSGENFONTSTYLENAMEBYROLETEXT2"/>
          <w:color w:val="000000"/>
          <w:szCs w:val="25"/>
        </w:rPr>
        <w:t>a</w:t>
      </w:r>
      <w:r w:rsidR="00F6125C" w:rsidRPr="00771EBE">
        <w:rPr>
          <w:rStyle w:val="MSGENFONTSTYLENAMETEMPLATEROLENUMBERMSGENFONTSTYLENAMEBYROLETEXT2"/>
          <w:color w:val="000000"/>
          <w:szCs w:val="25"/>
        </w:rPr>
        <w:t>, con tutte le eventuali pertinenze, accessioni, ragioni ed azioni, servitù attive e passive</w:t>
      </w:r>
      <w:r w:rsidR="00515874" w:rsidRPr="00771EBE">
        <w:rPr>
          <w:rStyle w:val="MSGENFONTSTYLENAMETEMPLATEROLENUMBERMSGENFONTSTYLENAMEBYROLETEXT2"/>
          <w:color w:val="000000"/>
          <w:szCs w:val="25"/>
        </w:rPr>
        <w:t xml:space="preserve"> esistenti, apparenti e non apparenti</w:t>
      </w:r>
      <w:r w:rsidR="00F6125C" w:rsidRPr="00771EBE">
        <w:rPr>
          <w:rStyle w:val="MSGENFONTSTYLENAMETEMPLATEROLENUMBERMSGENFONTSTYLENAMEBYROLETEXT2"/>
          <w:color w:val="000000"/>
          <w:szCs w:val="25"/>
        </w:rPr>
        <w:t xml:space="preserve">. Per la descrizione dello stato di fatto </w:t>
      </w:r>
      <w:r w:rsidR="006769A2" w:rsidRPr="00771EBE">
        <w:rPr>
          <w:rStyle w:val="MSGENFONTSTYLENAMETEMPLATEROLENUMBERMSGENFONTSTYLENAMEBYROLETEXT2"/>
          <w:color w:val="000000"/>
          <w:szCs w:val="25"/>
        </w:rPr>
        <w:t>dell’Immobile</w:t>
      </w:r>
      <w:r w:rsidR="00F6125C" w:rsidRPr="00771EBE">
        <w:rPr>
          <w:rStyle w:val="MSGENFONTSTYLENAMETEMPLATEROLENUMBERMSGENFONTSTYLENAMEBYROLETEXT2"/>
          <w:color w:val="000000"/>
          <w:szCs w:val="25"/>
        </w:rPr>
        <w:t xml:space="preserve"> si rinvia alla perizia di stima in data 06.04.2018 (che, si precisa, ha ad oggetto tanto </w:t>
      </w:r>
      <w:r w:rsidR="006769A2" w:rsidRPr="00771EBE">
        <w:rPr>
          <w:rStyle w:val="MSGENFONTSTYLENAMETEMPLATEROLENUMBERMSGENFONTSTYLENAMEBYROLETEXT2"/>
          <w:color w:val="000000"/>
          <w:szCs w:val="25"/>
        </w:rPr>
        <w:t>l’Immobile</w:t>
      </w:r>
      <w:r w:rsidR="00F6125C" w:rsidRPr="00771EBE">
        <w:rPr>
          <w:rStyle w:val="MSGENFONTSTYLENAMETEMPLATEROLENUMBERMSGENFONTSTYLENAMEBYROLETEXT2"/>
          <w:color w:val="000000"/>
          <w:szCs w:val="25"/>
        </w:rPr>
        <w:t xml:space="preserve"> oggetto del presente </w:t>
      </w:r>
      <w:r w:rsidR="007939D4" w:rsidRPr="00771EBE">
        <w:rPr>
          <w:rStyle w:val="MSGENFONTSTYLENAMETEMPLATEROLENUMBERMSGENFONTSTYLENAMEBYROLETEXT2"/>
          <w:color w:val="000000"/>
          <w:szCs w:val="25"/>
        </w:rPr>
        <w:t>contratto</w:t>
      </w:r>
      <w:r w:rsidR="00F6125C" w:rsidRPr="00771EBE">
        <w:rPr>
          <w:rStyle w:val="MSGENFONTSTYLENAMETEMPLATEROLENUMBERMSGENFONTSTYLENAMEBYROLETEXT2"/>
          <w:color w:val="000000"/>
          <w:szCs w:val="25"/>
        </w:rPr>
        <w:t xml:space="preserve"> quanto altri immobili comunque rientranti </w:t>
      </w:r>
      <w:r w:rsidR="004F1804" w:rsidRPr="00771EBE">
        <w:rPr>
          <w:rStyle w:val="MSGENFONTSTYLENAMETEMPLATEROLENUMBERMSGENFONTSTYLENAMEBYROLETEXT2"/>
          <w:color w:val="000000"/>
          <w:szCs w:val="25"/>
        </w:rPr>
        <w:t xml:space="preserve">nel Complesso Immobiliare </w:t>
      </w:r>
      <w:r w:rsidR="00F6125C" w:rsidRPr="00771EBE">
        <w:rPr>
          <w:rStyle w:val="MSGENFONTSTYLENAMETEMPLATEROLENUMBERMSGENFONTSTYLENAMEBYROLETEXT2"/>
          <w:color w:val="000000"/>
          <w:szCs w:val="25"/>
        </w:rPr>
        <w:t xml:space="preserve">dell’ex Ospedale di Cavarzere) a firma dell’arch. Marco Pagani e nelle integrazioni alla perizia di stima in data </w:t>
      </w:r>
      <w:r w:rsidR="00C43D46" w:rsidRPr="00771EBE">
        <w:rPr>
          <w:rStyle w:val="MSGENFONTSTYLENAMETEMPLATEROLENUMBERMSGENFONTSTYLENAMEBYROLETEXT2"/>
          <w:color w:val="000000"/>
          <w:szCs w:val="25"/>
        </w:rPr>
        <w:t>2</w:t>
      </w:r>
      <w:r w:rsidR="00F6125C" w:rsidRPr="00771EBE">
        <w:rPr>
          <w:rStyle w:val="MSGENFONTSTYLENAMETEMPLATEROLENUMBERMSGENFONTSTYLENAMEBYROLETEXT2"/>
          <w:color w:val="000000"/>
          <w:szCs w:val="25"/>
        </w:rPr>
        <w:t>9.06.2018 e 28 agosto 2018 a firma dell’arch. Marco Pagani</w:t>
      </w:r>
      <w:r w:rsidR="007939D4" w:rsidRPr="00771EBE">
        <w:rPr>
          <w:rFonts w:cs="Times New Roman"/>
          <w:szCs w:val="25"/>
        </w:rPr>
        <w:t>, allegati in copia alla presente.</w:t>
      </w:r>
    </w:p>
    <w:p w14:paraId="3DEDEBB1" w14:textId="003B84B5" w:rsidR="00746981" w:rsidRPr="00771EBE" w:rsidRDefault="00ED20E5" w:rsidP="00771EBE">
      <w:pPr>
        <w:spacing w:after="0"/>
        <w:rPr>
          <w:rFonts w:cs="Times New Roman"/>
          <w:szCs w:val="25"/>
          <w:lang w:bidi="it-IT"/>
        </w:rPr>
      </w:pPr>
      <w:r w:rsidRPr="00771EBE">
        <w:rPr>
          <w:rFonts w:cs="Times New Roman"/>
          <w:b/>
          <w:bCs/>
          <w:szCs w:val="25"/>
        </w:rPr>
        <w:t xml:space="preserve">3.2. </w:t>
      </w:r>
      <w:r w:rsidR="00943815" w:rsidRPr="00771EBE">
        <w:rPr>
          <w:rStyle w:val="MSGENFONTSTYLENAMETEMPLATEROLENUMBERMSGENFONTSTYLENAMEBYROLETEXT2"/>
          <w:color w:val="000000"/>
          <w:szCs w:val="25"/>
        </w:rPr>
        <w:t>Le parti danno atto che</w:t>
      </w:r>
      <w:r w:rsidR="00746981" w:rsidRPr="00771EBE">
        <w:rPr>
          <w:rFonts w:cs="Times New Roman"/>
          <w:szCs w:val="25"/>
        </w:rPr>
        <w:t xml:space="preserve"> l’Immobile </w:t>
      </w:r>
      <w:r w:rsidR="00746981" w:rsidRPr="00771EBE">
        <w:rPr>
          <w:rFonts w:cs="Times New Roman"/>
          <w:szCs w:val="25"/>
          <w:lang w:bidi="it-IT"/>
        </w:rPr>
        <w:t xml:space="preserve">è stato dichiarato bene immobile di interesse culturale ai sensi dell’art. 10, c. 1, d. lgs. 42/2004 recante “Codice per i beni culturali ed il paesaggio”, </w:t>
      </w:r>
      <w:proofErr w:type="gramStart"/>
      <w:r w:rsidR="00746981" w:rsidRPr="00771EBE">
        <w:rPr>
          <w:rFonts w:cs="Times New Roman"/>
          <w:szCs w:val="25"/>
          <w:lang w:bidi="it-IT"/>
        </w:rPr>
        <w:t>giusta provvedimento</w:t>
      </w:r>
      <w:proofErr w:type="gramEnd"/>
      <w:r w:rsidR="00746981" w:rsidRPr="00771EBE">
        <w:rPr>
          <w:rFonts w:cs="Times New Roman"/>
          <w:szCs w:val="25"/>
          <w:lang w:bidi="it-IT"/>
        </w:rPr>
        <w:t xml:space="preserve"> </w:t>
      </w:r>
      <w:r w:rsidR="00746981" w:rsidRPr="00771EBE">
        <w:rPr>
          <w:rFonts w:cs="Times New Roman"/>
          <w:szCs w:val="25"/>
        </w:rPr>
        <w:t xml:space="preserve">in data 31.01.2019 </w:t>
      </w:r>
      <w:r w:rsidR="00746981" w:rsidRPr="00771EBE">
        <w:rPr>
          <w:rFonts w:cs="Times New Roman"/>
          <w:szCs w:val="25"/>
          <w:lang w:bidi="it-IT"/>
        </w:rPr>
        <w:t xml:space="preserve">del </w:t>
      </w:r>
      <w:r w:rsidR="00746981" w:rsidRPr="00771EBE">
        <w:rPr>
          <w:rFonts w:cs="Times New Roman"/>
          <w:szCs w:val="25"/>
        </w:rPr>
        <w:t xml:space="preserve">Ministero per i Beni e le Attività Culturali – Commissione Regionale per il Patrimonio Culturale del Veneto, previo parere del Soprintendente archeologia, belle arti e paesaggio per l’area </w:t>
      </w:r>
      <w:r w:rsidR="00746981" w:rsidRPr="00771EBE">
        <w:rPr>
          <w:rFonts w:cs="Times New Roman"/>
          <w:szCs w:val="25"/>
        </w:rPr>
        <w:lastRenderedPageBreak/>
        <w:t>metropolitana di Venezia e le province di Belluno, Padova e Treviso espresso con nota prot. 2353 del 31.01.2019</w:t>
      </w:r>
      <w:r w:rsidR="008B5C09" w:rsidRPr="00771EBE">
        <w:rPr>
          <w:rFonts w:cs="Times New Roman"/>
          <w:szCs w:val="25"/>
        </w:rPr>
        <w:t xml:space="preserve">. Si rinvia, più in generale, a tutte le previsioni riportate nel menzionato provvedimento in data 31.01.2019 </w:t>
      </w:r>
      <w:r w:rsidR="008B5C09" w:rsidRPr="00771EBE">
        <w:rPr>
          <w:rFonts w:cs="Times New Roman"/>
          <w:szCs w:val="25"/>
          <w:lang w:bidi="it-IT"/>
        </w:rPr>
        <w:t xml:space="preserve">del </w:t>
      </w:r>
      <w:r w:rsidR="008B5C09" w:rsidRPr="00771EBE">
        <w:rPr>
          <w:rFonts w:cs="Times New Roman"/>
          <w:szCs w:val="25"/>
        </w:rPr>
        <w:t xml:space="preserve">Ministero per i Beni e le Attività Culturali – Commissione Regionale per il Patrimonio Culturale del Veneto e alle previsioni contenute, in materia di </w:t>
      </w:r>
      <w:bookmarkStart w:id="6" w:name="_Hlk1637984"/>
      <w:r w:rsidR="008B5C09" w:rsidRPr="00771EBE">
        <w:rPr>
          <w:rFonts w:cs="Times New Roman"/>
          <w:szCs w:val="25"/>
          <w:lang w:bidi="it-IT"/>
        </w:rPr>
        <w:t xml:space="preserve">beni immobili di interesse culturale, </w:t>
      </w:r>
      <w:bookmarkEnd w:id="6"/>
      <w:r w:rsidR="008B5C09" w:rsidRPr="00771EBE">
        <w:rPr>
          <w:rFonts w:cs="Times New Roman"/>
          <w:szCs w:val="25"/>
          <w:lang w:bidi="it-IT"/>
        </w:rPr>
        <w:t>nel citato D. Lgs. n 42/2004.</w:t>
      </w:r>
    </w:p>
    <w:p w14:paraId="065EB83F" w14:textId="615CD94F" w:rsidR="008B5C09" w:rsidRPr="00771EBE" w:rsidRDefault="008B5C09" w:rsidP="00771EBE">
      <w:pPr>
        <w:spacing w:after="0"/>
        <w:rPr>
          <w:rFonts w:cs="Times New Roman"/>
          <w:szCs w:val="25"/>
        </w:rPr>
      </w:pPr>
      <w:r w:rsidRPr="00771EBE">
        <w:rPr>
          <w:rFonts w:cs="Times New Roman"/>
          <w:szCs w:val="25"/>
          <w:lang w:bidi="it-IT"/>
        </w:rPr>
        <w:t xml:space="preserve">La parte acquirente si impegna a rispettare tutte le prescrizioni e le indicazioni riportate nel su indicato provvedimento </w:t>
      </w:r>
      <w:r w:rsidR="00465355" w:rsidRPr="00771EBE">
        <w:rPr>
          <w:rFonts w:cs="Times New Roman"/>
          <w:szCs w:val="25"/>
          <w:lang w:bidi="it-IT"/>
        </w:rPr>
        <w:t xml:space="preserve">e nei relativi allegati, nonché nel </w:t>
      </w:r>
      <w:r w:rsidR="002F544F" w:rsidRPr="00771EBE">
        <w:rPr>
          <w:rFonts w:cs="Times New Roman"/>
          <w:szCs w:val="25"/>
          <w:lang w:bidi="it-IT"/>
        </w:rPr>
        <w:t xml:space="preserve">provvedimento </w:t>
      </w:r>
      <w:r w:rsidR="002F544F" w:rsidRPr="00771EBE">
        <w:rPr>
          <w:rFonts w:cs="Times New Roman"/>
          <w:szCs w:val="25"/>
        </w:rPr>
        <w:t xml:space="preserve">in data 29.4.2019 </w:t>
      </w:r>
      <w:r w:rsidR="002F544F" w:rsidRPr="00771EBE">
        <w:rPr>
          <w:rFonts w:cs="Times New Roman"/>
          <w:szCs w:val="25"/>
          <w:lang w:bidi="it-IT"/>
        </w:rPr>
        <w:t xml:space="preserve">con cui il </w:t>
      </w:r>
      <w:r w:rsidR="002F544F" w:rsidRPr="00771EBE">
        <w:rPr>
          <w:rFonts w:cs="Times New Roman"/>
          <w:szCs w:val="25"/>
        </w:rPr>
        <w:t>Ministero per i Beni e le Attività Culturali – Commissione Regionale per il Patrimonio Culturale del Veneto ha autorizzata l’alienazione.</w:t>
      </w:r>
    </w:p>
    <w:p w14:paraId="1B6133AF" w14:textId="23BA1A99" w:rsidR="00772AB2" w:rsidRDefault="009639A8" w:rsidP="00771EBE">
      <w:pPr>
        <w:spacing w:after="0"/>
        <w:rPr>
          <w:rFonts w:cs="Times New Roman"/>
          <w:szCs w:val="25"/>
        </w:rPr>
      </w:pPr>
      <w:bookmarkStart w:id="7" w:name="_Hlk519587651"/>
      <w:r w:rsidRPr="00771EBE">
        <w:rPr>
          <w:rFonts w:cs="Times New Roman"/>
          <w:b/>
          <w:szCs w:val="25"/>
        </w:rPr>
        <w:t>3.</w:t>
      </w:r>
      <w:r w:rsidR="00883D7E" w:rsidRPr="00771EBE">
        <w:rPr>
          <w:rFonts w:cs="Times New Roman"/>
          <w:b/>
          <w:szCs w:val="25"/>
        </w:rPr>
        <w:t>3</w:t>
      </w:r>
      <w:r w:rsidR="00883D7E" w:rsidRPr="00771EBE">
        <w:rPr>
          <w:rFonts w:cs="Times New Roman"/>
          <w:szCs w:val="25"/>
        </w:rPr>
        <w:t>.</w:t>
      </w:r>
      <w:r w:rsidR="00643D53" w:rsidRPr="00771EBE">
        <w:rPr>
          <w:rFonts w:cs="Times New Roman"/>
          <w:szCs w:val="25"/>
        </w:rPr>
        <w:t xml:space="preserve"> </w:t>
      </w:r>
      <w:r w:rsidR="00883D7E" w:rsidRPr="00771EBE">
        <w:rPr>
          <w:rFonts w:cs="Times New Roman"/>
          <w:szCs w:val="25"/>
        </w:rPr>
        <w:t xml:space="preserve">Sul Complesso Immobiliare insiste un </w:t>
      </w:r>
      <w:r w:rsidR="00524C1A" w:rsidRPr="00771EBE">
        <w:rPr>
          <w:rFonts w:cs="Times New Roman"/>
          <w:szCs w:val="25"/>
        </w:rPr>
        <w:t>vincol</w:t>
      </w:r>
      <w:r w:rsidR="00165BE4" w:rsidRPr="00771EBE">
        <w:rPr>
          <w:rFonts w:cs="Times New Roman"/>
          <w:szCs w:val="25"/>
        </w:rPr>
        <w:t xml:space="preserve">o di destinazione </w:t>
      </w:r>
      <w:r w:rsidR="00883D7E" w:rsidRPr="00771EBE">
        <w:rPr>
          <w:rFonts w:cs="Times New Roman"/>
          <w:szCs w:val="25"/>
        </w:rPr>
        <w:t xml:space="preserve">ad </w:t>
      </w:r>
      <w:r w:rsidR="00165BE4" w:rsidRPr="00771EBE">
        <w:rPr>
          <w:rFonts w:cs="Times New Roman"/>
          <w:szCs w:val="25"/>
        </w:rPr>
        <w:t xml:space="preserve">uso sanitario </w:t>
      </w:r>
      <w:bookmarkEnd w:id="5"/>
      <w:r w:rsidR="00883D7E" w:rsidRPr="00771EBE">
        <w:rPr>
          <w:rFonts w:cs="Times New Roman"/>
          <w:szCs w:val="25"/>
        </w:rPr>
        <w:t>della durata di quindici anni con decorrenza dal 29.12.2017, istituito da</w:t>
      </w:r>
      <w:r w:rsidR="00524C1A" w:rsidRPr="00771EBE">
        <w:rPr>
          <w:rFonts w:cs="Times New Roman"/>
          <w:szCs w:val="25"/>
        </w:rPr>
        <w:t>ll’art</w:t>
      </w:r>
      <w:r w:rsidR="00883D7E" w:rsidRPr="00771EBE">
        <w:rPr>
          <w:rFonts w:cs="Times New Roman"/>
          <w:szCs w:val="25"/>
        </w:rPr>
        <w:t xml:space="preserve">icolo </w:t>
      </w:r>
      <w:r w:rsidR="00524C1A" w:rsidRPr="00771EBE">
        <w:rPr>
          <w:rFonts w:cs="Times New Roman"/>
          <w:szCs w:val="25"/>
        </w:rPr>
        <w:t>2, comm</w:t>
      </w:r>
      <w:r w:rsidR="00E96133" w:rsidRPr="00771EBE">
        <w:rPr>
          <w:rFonts w:cs="Times New Roman"/>
          <w:szCs w:val="25"/>
        </w:rPr>
        <w:t>a</w:t>
      </w:r>
      <w:r w:rsidR="00524C1A" w:rsidRPr="00771EBE">
        <w:rPr>
          <w:rFonts w:cs="Times New Roman"/>
          <w:szCs w:val="25"/>
        </w:rPr>
        <w:t xml:space="preserve"> 4, </w:t>
      </w:r>
      <w:proofErr w:type="spellStart"/>
      <w:r w:rsidR="00DB4A80" w:rsidRPr="00771EBE">
        <w:rPr>
          <w:rFonts w:cs="Times New Roman"/>
          <w:szCs w:val="25"/>
        </w:rPr>
        <w:t>l</w:t>
      </w:r>
      <w:r w:rsidR="00524C1A" w:rsidRPr="00771EBE">
        <w:rPr>
          <w:rFonts w:cs="Times New Roman"/>
          <w:szCs w:val="25"/>
        </w:rPr>
        <w:t>.</w:t>
      </w:r>
      <w:r w:rsidR="00DB4A80" w:rsidRPr="00771EBE">
        <w:rPr>
          <w:rFonts w:cs="Times New Roman"/>
          <w:szCs w:val="25"/>
        </w:rPr>
        <w:t>r</w:t>
      </w:r>
      <w:proofErr w:type="spellEnd"/>
      <w:r w:rsidR="00524C1A" w:rsidRPr="00771EBE">
        <w:rPr>
          <w:rFonts w:cs="Times New Roman"/>
          <w:szCs w:val="25"/>
        </w:rPr>
        <w:t xml:space="preserve">. Veneto </w:t>
      </w:r>
      <w:r w:rsidR="00BB318D" w:rsidRPr="00771EBE">
        <w:rPr>
          <w:rFonts w:cs="Times New Roman"/>
          <w:szCs w:val="25"/>
        </w:rPr>
        <w:t xml:space="preserve">n. 33 del </w:t>
      </w:r>
      <w:r w:rsidR="00524C1A" w:rsidRPr="00771EBE">
        <w:rPr>
          <w:rFonts w:cs="Times New Roman"/>
          <w:szCs w:val="25"/>
        </w:rPr>
        <w:t>22 ottobr</w:t>
      </w:r>
      <w:r w:rsidR="00BB318D" w:rsidRPr="00771EBE">
        <w:rPr>
          <w:rFonts w:cs="Times New Roman"/>
          <w:szCs w:val="25"/>
        </w:rPr>
        <w:t xml:space="preserve">e </w:t>
      </w:r>
      <w:r w:rsidR="00524C1A" w:rsidRPr="00771EBE">
        <w:rPr>
          <w:rFonts w:cs="Times New Roman"/>
          <w:szCs w:val="25"/>
        </w:rPr>
        <w:t xml:space="preserve">2014, come </w:t>
      </w:r>
      <w:r w:rsidR="00BB318D" w:rsidRPr="00771EBE">
        <w:rPr>
          <w:rFonts w:cs="Times New Roman"/>
          <w:szCs w:val="25"/>
        </w:rPr>
        <w:t>modificato</w:t>
      </w:r>
      <w:r w:rsidR="00524C1A" w:rsidRPr="00771EBE">
        <w:rPr>
          <w:rFonts w:cs="Times New Roman"/>
          <w:szCs w:val="25"/>
        </w:rPr>
        <w:t xml:space="preserve"> dall’articolo 33</w:t>
      </w:r>
      <w:r w:rsidR="00BB318D" w:rsidRPr="00771EBE">
        <w:rPr>
          <w:rFonts w:cs="Times New Roman"/>
          <w:szCs w:val="25"/>
        </w:rPr>
        <w:t xml:space="preserve"> della</w:t>
      </w:r>
      <w:r w:rsidR="00524C1A" w:rsidRPr="00771EBE">
        <w:rPr>
          <w:rFonts w:cs="Times New Roman"/>
          <w:szCs w:val="25"/>
        </w:rPr>
        <w:t xml:space="preserve"> </w:t>
      </w:r>
      <w:proofErr w:type="spellStart"/>
      <w:r w:rsidR="00DB4A80" w:rsidRPr="00771EBE">
        <w:rPr>
          <w:rFonts w:cs="Times New Roman"/>
          <w:szCs w:val="25"/>
        </w:rPr>
        <w:t>l</w:t>
      </w:r>
      <w:r w:rsidR="00524C1A" w:rsidRPr="00771EBE">
        <w:rPr>
          <w:rFonts w:cs="Times New Roman"/>
          <w:szCs w:val="25"/>
        </w:rPr>
        <w:t>.</w:t>
      </w:r>
      <w:r w:rsidR="00DB4A80" w:rsidRPr="00771EBE">
        <w:rPr>
          <w:rFonts w:cs="Times New Roman"/>
          <w:szCs w:val="25"/>
        </w:rPr>
        <w:t>r</w:t>
      </w:r>
      <w:proofErr w:type="spellEnd"/>
      <w:r w:rsidR="00524C1A" w:rsidRPr="00771EBE">
        <w:rPr>
          <w:rFonts w:cs="Times New Roman"/>
          <w:szCs w:val="25"/>
        </w:rPr>
        <w:t xml:space="preserve">. Veneto </w:t>
      </w:r>
      <w:r w:rsidR="00BB318D" w:rsidRPr="00771EBE">
        <w:rPr>
          <w:rFonts w:cs="Times New Roman"/>
          <w:szCs w:val="25"/>
        </w:rPr>
        <w:t xml:space="preserve">n. 45 del </w:t>
      </w:r>
      <w:r w:rsidR="00524C1A" w:rsidRPr="00771EBE">
        <w:rPr>
          <w:rFonts w:cs="Times New Roman"/>
          <w:szCs w:val="25"/>
        </w:rPr>
        <w:t>29 dicembre 2017</w:t>
      </w:r>
      <w:r w:rsidR="00BB318D" w:rsidRPr="00771EBE">
        <w:rPr>
          <w:rFonts w:cs="Times New Roman"/>
          <w:szCs w:val="25"/>
        </w:rPr>
        <w:t>.</w:t>
      </w:r>
    </w:p>
    <w:p w14:paraId="68AD625E" w14:textId="77777777" w:rsidR="008C55E6" w:rsidRDefault="008C55E6" w:rsidP="008C55E6">
      <w:pPr>
        <w:pStyle w:val="MSGENFONTSTYLENAMETEMPLATEROLENUMBERMSGENFONTSTYLENAMEBYROLETEXT21"/>
        <w:shd w:val="clear" w:color="auto" w:fill="auto"/>
        <w:spacing w:before="0" w:line="360" w:lineRule="auto"/>
        <w:rPr>
          <w:rStyle w:val="MSGENFONTSTYLENAMETEMPLATEROLENUMBERMSGENFONTSTYLENAMEBYROLETEXT2"/>
          <w:color w:val="000000"/>
        </w:rPr>
      </w:pPr>
      <w:r>
        <w:rPr>
          <w:szCs w:val="25"/>
        </w:rPr>
        <w:t xml:space="preserve">3.4. </w:t>
      </w:r>
      <w:r>
        <w:rPr>
          <w:rStyle w:val="MSGENFONTSTYLENAMETEMPLATEROLENUMBERMSGENFONTSTYLENAMEBYROLETEXT2"/>
          <w:color w:val="000000"/>
        </w:rPr>
        <w:t xml:space="preserve">Si precisa che il complessivo ambito territoriale entro cui si colloca l’Immobile era interessato </w:t>
      </w:r>
      <w:r w:rsidRPr="00815ADD">
        <w:rPr>
          <w:rStyle w:val="MSGENFONTSTYLENAMETEMPLATEROLENUMBERMSGENFONTSTYLENAMEBYROLETEXT2"/>
          <w:color w:val="000000"/>
        </w:rPr>
        <w:t>dalla presenza di un inceneritore a servizio dell’attività svolta in quello che era l’ospedale di Cavarzere</w:t>
      </w:r>
      <w:r>
        <w:rPr>
          <w:rStyle w:val="MSGENFONTSTYLENAMETEMPLATEROLENUMBERMSGENFONTSTYLENAMEBYROLETEXT2"/>
          <w:color w:val="000000"/>
        </w:rPr>
        <w:t xml:space="preserve"> e più in generale dalle attività che per un lungo periodo di tempo sono state svolte dal medesimo ospedale con i relativi servizi annessi.</w:t>
      </w:r>
    </w:p>
    <w:p w14:paraId="359B130F" w14:textId="36FF8B66" w:rsidR="008C55E6" w:rsidRPr="0048625B" w:rsidRDefault="008C55E6" w:rsidP="0048625B">
      <w:pPr>
        <w:pStyle w:val="MSGENFONTSTYLENAMETEMPLATEROLENUMBERMSGENFONTSTYLENAMEBYROLETEXT21"/>
        <w:shd w:val="clear" w:color="auto" w:fill="auto"/>
        <w:spacing w:before="0" w:line="360" w:lineRule="auto"/>
        <w:rPr>
          <w:color w:val="000000"/>
        </w:rPr>
      </w:pPr>
      <w:r>
        <w:rPr>
          <w:rStyle w:val="MSGENFONTSTYLENAMETEMPLATEROLENUMBERMSGENFONTSTYLENAMEBYROLETEXT2"/>
          <w:color w:val="000000"/>
        </w:rPr>
        <w:t xml:space="preserve">L’Immobile è </w:t>
      </w:r>
      <w:r w:rsidRPr="00977541">
        <w:rPr>
          <w:rStyle w:val="MSGENFONTSTYLENAMETEMPLATEROLENUMBERMSGENFONTSTYLENAMEBYROLETEXT2"/>
          <w:color w:val="000000"/>
        </w:rPr>
        <w:t>vendut</w:t>
      </w:r>
      <w:r>
        <w:rPr>
          <w:rStyle w:val="MSGENFONTSTYLENAMETEMPLATEROLENUMBERMSGENFONTSTYLENAMEBYROLETEXT2"/>
          <w:color w:val="000000"/>
        </w:rPr>
        <w:t>o</w:t>
      </w:r>
      <w:r w:rsidRPr="00977541">
        <w:rPr>
          <w:rStyle w:val="MSGENFONTSTYLENAMETEMPLATEROLENUMBERMSGENFONTSTYLENAMEBYROLETEXT2"/>
          <w:color w:val="000000"/>
        </w:rPr>
        <w:t xml:space="preserve"> così</w:t>
      </w:r>
      <w:r w:rsidRPr="008F7ADE">
        <w:rPr>
          <w:rStyle w:val="MSGENFONTSTYLENAMETEMPLATEROLENUMBERMSGENFONTSTYLENAMEBYROLETEXT2"/>
        </w:rPr>
        <w:t xml:space="preserve"> co</w:t>
      </w:r>
      <w:r>
        <w:rPr>
          <w:rStyle w:val="MSGENFONTSTYLENAMETEMPLATEROLENUMBERMSGENFONTSTYLENAMEBYROLETEXT2"/>
        </w:rPr>
        <w:t xml:space="preserve">me si trova, </w:t>
      </w:r>
      <w:r w:rsidRPr="008F7ADE">
        <w:rPr>
          <w:rStyle w:val="MSGENFONTSTYLENAMETEMPLATEROLENUMBERMSGENFONTSTYLENAMEBYROLETEXT2"/>
        </w:rPr>
        <w:t xml:space="preserve">senza garanzia di qualità e salubrità </w:t>
      </w:r>
      <w:r>
        <w:rPr>
          <w:rStyle w:val="MSGENFONTSTYLENAMETEMPLATEROLENUMBERMSGENFONTSTYLENAMEBYROLETEXT2"/>
        </w:rPr>
        <w:t>del medesimo</w:t>
      </w:r>
      <w:r w:rsidR="0076405F">
        <w:rPr>
          <w:rStyle w:val="MSGENFONTSTYLENAMETEMPLATEROLENUMBERMSGENFONTSTYLENAMEBYROLETEXT2"/>
        </w:rPr>
        <w:t xml:space="preserve"> (non prestando </w:t>
      </w:r>
      <w:r w:rsidRPr="0069047E">
        <w:t xml:space="preserve">l’Azienda alcuna garanzia relativa all’assenza </w:t>
      </w:r>
      <w:r>
        <w:t>sull’Immobile</w:t>
      </w:r>
      <w:r w:rsidRPr="0069047E">
        <w:t xml:space="preserve">, nel relativo suolo e </w:t>
      </w:r>
      <w:r w:rsidR="0076405F">
        <w:t xml:space="preserve">nel </w:t>
      </w:r>
      <w:r w:rsidRPr="0069047E">
        <w:t xml:space="preserve">sottosuolo, di sostanze, materiali, rifiuti o composti pericolosi, rifiuti solidi, rifiuti speciali, sostanze tossiche e/o nocive, inquinanti e contaminanti, fenomeni di inquinamento o qualsivoglia altra condizione che determini contaminazione anche ai sensi e per gli effetti delle disposizioni relative agli immobili nel d.lgs. 152/2006 </w:t>
      </w:r>
      <w:proofErr w:type="spellStart"/>
      <w:r w:rsidRPr="0069047E">
        <w:t>s.m.i.</w:t>
      </w:r>
      <w:proofErr w:type="spellEnd"/>
      <w:r w:rsidRPr="0069047E">
        <w:t xml:space="preserve"> e nel d.lgs. 4/2008 </w:t>
      </w:r>
      <w:proofErr w:type="spellStart"/>
      <w:r w:rsidRPr="0069047E">
        <w:t>s.m.i.</w:t>
      </w:r>
      <w:proofErr w:type="spellEnd"/>
      <w:r w:rsidRPr="002360DD">
        <w:rPr>
          <w:rStyle w:val="MSGENFONTSTYLENAMETEMPLATEROLENUMBERMSGENFONTSTYLENAMEBYROLETEXT2"/>
          <w:color w:val="000000"/>
        </w:rPr>
        <w:t xml:space="preserve">). </w:t>
      </w:r>
    </w:p>
    <w:bookmarkEnd w:id="7"/>
    <w:p w14:paraId="3E55424A" w14:textId="2DAED677" w:rsidR="00C70917" w:rsidRPr="00771EBE" w:rsidRDefault="00C70917" w:rsidP="00771EBE">
      <w:pPr>
        <w:spacing w:after="0"/>
        <w:rPr>
          <w:rFonts w:cs="Times New Roman"/>
          <w:b/>
          <w:szCs w:val="25"/>
          <w:u w:val="single"/>
        </w:rPr>
      </w:pPr>
      <w:r w:rsidRPr="00771EBE">
        <w:rPr>
          <w:rFonts w:cs="Times New Roman"/>
          <w:b/>
          <w:szCs w:val="25"/>
          <w:u w:val="single"/>
        </w:rPr>
        <w:t xml:space="preserve">Articolo </w:t>
      </w:r>
      <w:r w:rsidR="00166F51" w:rsidRPr="00771EBE">
        <w:rPr>
          <w:rFonts w:cs="Times New Roman"/>
          <w:b/>
          <w:szCs w:val="25"/>
          <w:u w:val="single"/>
        </w:rPr>
        <w:t>4</w:t>
      </w:r>
      <w:r w:rsidRPr="00771EBE">
        <w:rPr>
          <w:rFonts w:cs="Times New Roman"/>
          <w:b/>
          <w:szCs w:val="25"/>
          <w:u w:val="single"/>
        </w:rPr>
        <w:t xml:space="preserve"> – Provenienza</w:t>
      </w:r>
    </w:p>
    <w:p w14:paraId="71518724" w14:textId="2C9B19B3" w:rsidR="00C70917" w:rsidRPr="00771EBE" w:rsidRDefault="009639A8" w:rsidP="00771EBE">
      <w:pPr>
        <w:spacing w:after="0"/>
        <w:rPr>
          <w:rFonts w:cs="Times New Roman"/>
          <w:szCs w:val="25"/>
        </w:rPr>
      </w:pPr>
      <w:r w:rsidRPr="00771EBE">
        <w:rPr>
          <w:rFonts w:cs="Times New Roman"/>
          <w:b/>
          <w:szCs w:val="25"/>
        </w:rPr>
        <w:t>4.</w:t>
      </w:r>
      <w:r w:rsidR="00D567EB" w:rsidRPr="00771EBE">
        <w:rPr>
          <w:rFonts w:cs="Times New Roman"/>
          <w:b/>
          <w:szCs w:val="25"/>
        </w:rPr>
        <w:t>1.</w:t>
      </w:r>
      <w:r w:rsidR="00D567EB" w:rsidRPr="00771EBE">
        <w:rPr>
          <w:rFonts w:cs="Times New Roman"/>
          <w:szCs w:val="25"/>
        </w:rPr>
        <w:t xml:space="preserve"> </w:t>
      </w:r>
      <w:r w:rsidR="00C70917" w:rsidRPr="00771EBE">
        <w:rPr>
          <w:rFonts w:cs="Times New Roman"/>
          <w:szCs w:val="25"/>
        </w:rPr>
        <w:t xml:space="preserve">L’Azienda dichiara e garantisce che </w:t>
      </w:r>
      <w:r w:rsidR="00254DEF" w:rsidRPr="00771EBE">
        <w:rPr>
          <w:rFonts w:cs="Times New Roman"/>
          <w:szCs w:val="25"/>
        </w:rPr>
        <w:t>l’Immobile è</w:t>
      </w:r>
      <w:r w:rsidR="00672853" w:rsidRPr="00771EBE">
        <w:rPr>
          <w:rFonts w:cs="Times New Roman"/>
          <w:szCs w:val="25"/>
        </w:rPr>
        <w:t xml:space="preserve"> di proprietà della stessa Azienda U.L.S.S. n. 3 Serenissima (ex Azienda U.L.S.S. n. 14 di Chioggia) in forza</w:t>
      </w:r>
      <w:r w:rsidR="00C70917" w:rsidRPr="00771EBE">
        <w:rPr>
          <w:rFonts w:cs="Times New Roman"/>
          <w:szCs w:val="25"/>
        </w:rPr>
        <w:t xml:space="preserve"> della </w:t>
      </w:r>
      <w:r w:rsidR="00F32B87" w:rsidRPr="00771EBE">
        <w:rPr>
          <w:rFonts w:cs="Times New Roman"/>
          <w:szCs w:val="25"/>
        </w:rPr>
        <w:t>d</w:t>
      </w:r>
      <w:r w:rsidR="00C70917" w:rsidRPr="00771EBE">
        <w:rPr>
          <w:rFonts w:cs="Times New Roman"/>
          <w:szCs w:val="25"/>
        </w:rPr>
        <w:t>eliberazione della Giunta della Regione Veneto n. 3049 del 30 maggio 1995 avente ad oggetto “</w:t>
      </w:r>
      <w:r w:rsidR="00C70917" w:rsidRPr="00771EBE">
        <w:rPr>
          <w:rFonts w:cs="Times New Roman"/>
          <w:i/>
          <w:szCs w:val="25"/>
        </w:rPr>
        <w:t xml:space="preserve">Trasferimento all’ULSS n. 14 di Chioggia istituita con L.R. </w:t>
      </w:r>
      <w:r w:rsidR="00C70917" w:rsidRPr="00771EBE">
        <w:rPr>
          <w:rFonts w:cs="Times New Roman"/>
          <w:i/>
          <w:szCs w:val="25"/>
        </w:rPr>
        <w:lastRenderedPageBreak/>
        <w:t xml:space="preserve">14.09.94 N. 56, dei beni immobili, mobili e delle attrezzature che, alla data di entrata in vigore del D. </w:t>
      </w:r>
      <w:proofErr w:type="spellStart"/>
      <w:r w:rsidR="00C70917" w:rsidRPr="00771EBE">
        <w:rPr>
          <w:rFonts w:cs="Times New Roman"/>
          <w:i/>
          <w:szCs w:val="25"/>
        </w:rPr>
        <w:t>L.vo</w:t>
      </w:r>
      <w:proofErr w:type="spellEnd"/>
      <w:r w:rsidR="00C70917" w:rsidRPr="00771EBE">
        <w:rPr>
          <w:rFonts w:cs="Times New Roman"/>
          <w:i/>
          <w:szCs w:val="25"/>
        </w:rPr>
        <w:t xml:space="preserve"> 502/92, fanno parte del patrimonio dei Comuni o delle Province con vincolo di destinazione alle disciolte ULSS n. 32 di Chioggia e ULSS n. 23 di Conselve</w:t>
      </w:r>
      <w:r w:rsidR="00C70917" w:rsidRPr="00771EBE">
        <w:rPr>
          <w:rFonts w:cs="Times New Roman"/>
          <w:szCs w:val="25"/>
        </w:rPr>
        <w:t>”</w:t>
      </w:r>
    </w:p>
    <w:p w14:paraId="72C9875D" w14:textId="0583368F" w:rsidR="006360D9" w:rsidRPr="00771EBE" w:rsidRDefault="006360D9" w:rsidP="00771EBE">
      <w:pPr>
        <w:spacing w:after="0"/>
        <w:rPr>
          <w:rFonts w:cs="Times New Roman"/>
          <w:szCs w:val="25"/>
          <w:u w:val="single"/>
        </w:rPr>
      </w:pPr>
      <w:bookmarkStart w:id="8" w:name="_Hlk519531095"/>
      <w:r w:rsidRPr="00771EBE">
        <w:rPr>
          <w:rFonts w:cs="Times New Roman"/>
          <w:b/>
          <w:szCs w:val="25"/>
          <w:u w:val="single"/>
        </w:rPr>
        <w:t>Articolo 5</w:t>
      </w:r>
      <w:r w:rsidRPr="00771EBE">
        <w:rPr>
          <w:rFonts w:cs="Times New Roman"/>
          <w:szCs w:val="25"/>
          <w:u w:val="single"/>
        </w:rPr>
        <w:t xml:space="preserve"> – </w:t>
      </w:r>
      <w:r w:rsidRPr="00771EBE">
        <w:rPr>
          <w:rFonts w:cs="Times New Roman"/>
          <w:b/>
          <w:szCs w:val="25"/>
          <w:u w:val="single"/>
        </w:rPr>
        <w:t>Regolarità urbanistic</w:t>
      </w:r>
      <w:r w:rsidR="001E7301" w:rsidRPr="00771EBE">
        <w:rPr>
          <w:rFonts w:cs="Times New Roman"/>
          <w:b/>
          <w:szCs w:val="25"/>
          <w:u w:val="single"/>
        </w:rPr>
        <w:t>o</w:t>
      </w:r>
      <w:r w:rsidRPr="00771EBE">
        <w:rPr>
          <w:rFonts w:cs="Times New Roman"/>
          <w:b/>
          <w:szCs w:val="25"/>
          <w:u w:val="single"/>
        </w:rPr>
        <w:t xml:space="preserve"> edilizia</w:t>
      </w:r>
    </w:p>
    <w:p w14:paraId="4AF99260" w14:textId="3B723B34" w:rsidR="00821183" w:rsidRPr="00771EBE" w:rsidRDefault="009639A8" w:rsidP="00771EBE">
      <w:pPr>
        <w:spacing w:after="0"/>
        <w:rPr>
          <w:rFonts w:cs="Times New Roman"/>
          <w:szCs w:val="25"/>
        </w:rPr>
      </w:pPr>
      <w:r w:rsidRPr="00771EBE">
        <w:rPr>
          <w:rFonts w:cs="Times New Roman"/>
          <w:b/>
          <w:szCs w:val="25"/>
        </w:rPr>
        <w:t>5.</w:t>
      </w:r>
      <w:r w:rsidR="006360D9" w:rsidRPr="00771EBE">
        <w:rPr>
          <w:rFonts w:cs="Times New Roman"/>
          <w:b/>
          <w:szCs w:val="25"/>
        </w:rPr>
        <w:t>1.</w:t>
      </w:r>
      <w:r w:rsidR="006360D9" w:rsidRPr="00771EBE">
        <w:rPr>
          <w:rFonts w:cs="Times New Roman"/>
          <w:szCs w:val="25"/>
        </w:rPr>
        <w:t xml:space="preserve"> Ai sensi e per gli effetti della vigente normativa edilizia e urbanistica, l’Azienda dichiara</w:t>
      </w:r>
      <w:r w:rsidR="002A5492" w:rsidRPr="00771EBE">
        <w:rPr>
          <w:rFonts w:cs="Times New Roman"/>
          <w:szCs w:val="25"/>
        </w:rPr>
        <w:t xml:space="preserve"> </w:t>
      </w:r>
      <w:r w:rsidR="00821183" w:rsidRPr="00771EBE">
        <w:rPr>
          <w:rFonts w:cs="Times New Roman"/>
          <w:szCs w:val="25"/>
        </w:rPr>
        <w:t>che:</w:t>
      </w:r>
      <w:r w:rsidR="00254DEF" w:rsidRPr="00771EBE">
        <w:rPr>
          <w:rFonts w:cs="Times New Roman"/>
          <w:szCs w:val="25"/>
        </w:rPr>
        <w:t xml:space="preserve"> </w:t>
      </w:r>
      <w:r w:rsidR="00821183" w:rsidRPr="00771EBE">
        <w:rPr>
          <w:rFonts w:cs="Times New Roman"/>
          <w:szCs w:val="25"/>
        </w:rPr>
        <w:t>_____________</w:t>
      </w:r>
    </w:p>
    <w:p w14:paraId="2B734B00" w14:textId="222EA23C" w:rsidR="00C70917" w:rsidRPr="00771EBE" w:rsidRDefault="00F64A43" w:rsidP="00771EBE">
      <w:pPr>
        <w:spacing w:after="0"/>
        <w:rPr>
          <w:rFonts w:cs="Times New Roman"/>
          <w:szCs w:val="25"/>
        </w:rPr>
      </w:pPr>
      <w:r w:rsidRPr="00771EBE">
        <w:rPr>
          <w:rFonts w:cs="Times New Roman"/>
          <w:szCs w:val="25"/>
        </w:rPr>
        <w:t>Si allega certificato di destinazione urbanistica</w:t>
      </w:r>
      <w:r w:rsidR="006360D9" w:rsidRPr="00771EBE">
        <w:rPr>
          <w:rFonts w:cs="Times New Roman"/>
          <w:szCs w:val="25"/>
        </w:rPr>
        <w:t>.</w:t>
      </w:r>
      <w:bookmarkEnd w:id="8"/>
    </w:p>
    <w:p w14:paraId="37197C13" w14:textId="46B05D31" w:rsidR="003F4B2D" w:rsidRPr="00771EBE" w:rsidRDefault="003F4B2D" w:rsidP="00771EBE">
      <w:pPr>
        <w:spacing w:after="0"/>
        <w:rPr>
          <w:rFonts w:cs="Times New Roman"/>
          <w:b/>
          <w:szCs w:val="25"/>
          <w:u w:val="single"/>
        </w:rPr>
      </w:pPr>
      <w:r w:rsidRPr="00771EBE">
        <w:rPr>
          <w:rFonts w:cs="Times New Roman"/>
          <w:b/>
          <w:szCs w:val="25"/>
          <w:u w:val="single"/>
        </w:rPr>
        <w:t>Art</w:t>
      </w:r>
      <w:r w:rsidR="00616C9C" w:rsidRPr="00771EBE">
        <w:rPr>
          <w:rFonts w:cs="Times New Roman"/>
          <w:b/>
          <w:szCs w:val="25"/>
          <w:u w:val="single"/>
        </w:rPr>
        <w:t>icolo</w:t>
      </w:r>
      <w:r w:rsidRPr="00771EBE">
        <w:rPr>
          <w:rFonts w:cs="Times New Roman"/>
          <w:b/>
          <w:szCs w:val="25"/>
          <w:u w:val="single"/>
        </w:rPr>
        <w:t xml:space="preserve"> </w:t>
      </w:r>
      <w:r w:rsidR="00160403" w:rsidRPr="00771EBE">
        <w:rPr>
          <w:rFonts w:cs="Times New Roman"/>
          <w:b/>
          <w:szCs w:val="25"/>
          <w:u w:val="single"/>
        </w:rPr>
        <w:t>6</w:t>
      </w:r>
      <w:r w:rsidRPr="00771EBE">
        <w:rPr>
          <w:rFonts w:cs="Times New Roman"/>
          <w:b/>
          <w:szCs w:val="25"/>
          <w:u w:val="single"/>
        </w:rPr>
        <w:t xml:space="preserve">– </w:t>
      </w:r>
      <w:r w:rsidR="00F4656B" w:rsidRPr="00771EBE">
        <w:rPr>
          <w:rFonts w:cs="Times New Roman"/>
          <w:b/>
          <w:szCs w:val="25"/>
          <w:u w:val="single"/>
        </w:rPr>
        <w:t xml:space="preserve">Corrispettivo </w:t>
      </w:r>
      <w:r w:rsidR="00F543E6" w:rsidRPr="00771EBE">
        <w:rPr>
          <w:rFonts w:cs="Times New Roman"/>
          <w:b/>
          <w:szCs w:val="25"/>
          <w:u w:val="single"/>
        </w:rPr>
        <w:t>del</w:t>
      </w:r>
      <w:r w:rsidR="00B6517D" w:rsidRPr="00771EBE">
        <w:rPr>
          <w:rFonts w:cs="Times New Roman"/>
          <w:b/>
          <w:szCs w:val="25"/>
          <w:u w:val="single"/>
        </w:rPr>
        <w:t xml:space="preserve">la </w:t>
      </w:r>
      <w:r w:rsidR="0085560A" w:rsidRPr="00771EBE">
        <w:rPr>
          <w:rFonts w:cs="Times New Roman"/>
          <w:b/>
          <w:szCs w:val="25"/>
          <w:u w:val="single"/>
        </w:rPr>
        <w:t>vendita</w:t>
      </w:r>
    </w:p>
    <w:p w14:paraId="768F8213" w14:textId="25CF36B1" w:rsidR="003A6846" w:rsidRPr="00771EBE" w:rsidRDefault="00CE4861" w:rsidP="00771EBE">
      <w:pPr>
        <w:spacing w:after="0"/>
        <w:rPr>
          <w:rFonts w:cs="Times New Roman"/>
          <w:szCs w:val="25"/>
        </w:rPr>
      </w:pPr>
      <w:r w:rsidRPr="00771EBE">
        <w:rPr>
          <w:rFonts w:cs="Times New Roman"/>
          <w:b/>
          <w:szCs w:val="25"/>
        </w:rPr>
        <w:t>6.</w:t>
      </w:r>
      <w:r w:rsidR="00B9273B" w:rsidRPr="00771EBE">
        <w:rPr>
          <w:rFonts w:cs="Times New Roman"/>
          <w:b/>
          <w:szCs w:val="25"/>
        </w:rPr>
        <w:t>1.</w:t>
      </w:r>
      <w:r w:rsidR="00B9273B" w:rsidRPr="00771EBE">
        <w:rPr>
          <w:rFonts w:cs="Times New Roman"/>
          <w:szCs w:val="25"/>
        </w:rPr>
        <w:t xml:space="preserve"> </w:t>
      </w:r>
      <w:r w:rsidR="005B2643" w:rsidRPr="00771EBE">
        <w:rPr>
          <w:rFonts w:cs="Times New Roman"/>
          <w:szCs w:val="25"/>
        </w:rPr>
        <w:t>Il</w:t>
      </w:r>
      <w:r w:rsidR="00613896" w:rsidRPr="00771EBE">
        <w:rPr>
          <w:rFonts w:cs="Times New Roman"/>
          <w:szCs w:val="25"/>
        </w:rPr>
        <w:t xml:space="preserve"> corrispettivo </w:t>
      </w:r>
      <w:r w:rsidR="005B2643" w:rsidRPr="00771EBE">
        <w:rPr>
          <w:rFonts w:cs="Times New Roman"/>
          <w:szCs w:val="25"/>
        </w:rPr>
        <w:t>della vendita</w:t>
      </w:r>
      <w:r w:rsidR="003A6846" w:rsidRPr="00771EBE">
        <w:rPr>
          <w:rFonts w:cs="Times New Roman"/>
          <w:szCs w:val="25"/>
        </w:rPr>
        <w:t xml:space="preserve"> è</w:t>
      </w:r>
      <w:r w:rsidR="005B2643" w:rsidRPr="00771EBE">
        <w:rPr>
          <w:rFonts w:cs="Times New Roman"/>
          <w:szCs w:val="25"/>
        </w:rPr>
        <w:t xml:space="preserve"> convenuto </w:t>
      </w:r>
      <w:r w:rsidR="005D4F81" w:rsidRPr="00771EBE">
        <w:rPr>
          <w:rFonts w:cs="Times New Roman"/>
          <w:szCs w:val="25"/>
        </w:rPr>
        <w:t>a corpo</w:t>
      </w:r>
      <w:r w:rsidR="008A1192" w:rsidRPr="00771EBE">
        <w:rPr>
          <w:rFonts w:cs="Times New Roman"/>
          <w:szCs w:val="25"/>
        </w:rPr>
        <w:t xml:space="preserve"> nella</w:t>
      </w:r>
      <w:r w:rsidR="007462EB" w:rsidRPr="00771EBE">
        <w:rPr>
          <w:rFonts w:cs="Times New Roman"/>
          <w:szCs w:val="25"/>
        </w:rPr>
        <w:t xml:space="preserve"> somma di</w:t>
      </w:r>
      <w:r w:rsidR="00613896" w:rsidRPr="00771EBE">
        <w:rPr>
          <w:rFonts w:cs="Times New Roman"/>
          <w:szCs w:val="25"/>
        </w:rPr>
        <w:t xml:space="preserve"> </w:t>
      </w:r>
      <w:r w:rsidR="003F4B2D" w:rsidRPr="00771EBE">
        <w:rPr>
          <w:rFonts w:cs="Times New Roman"/>
          <w:szCs w:val="25"/>
        </w:rPr>
        <w:t>euro [•]</w:t>
      </w:r>
      <w:r w:rsidR="003A6846" w:rsidRPr="00771EBE">
        <w:rPr>
          <w:rFonts w:cs="Times New Roman"/>
          <w:szCs w:val="25"/>
        </w:rPr>
        <w:t>.</w:t>
      </w:r>
    </w:p>
    <w:p w14:paraId="1568162F" w14:textId="28561E12" w:rsidR="003F4B2D" w:rsidRPr="00771EBE" w:rsidRDefault="00F543E6" w:rsidP="00771EBE">
      <w:pPr>
        <w:spacing w:after="0"/>
        <w:rPr>
          <w:rFonts w:cs="Times New Roman"/>
          <w:szCs w:val="25"/>
        </w:rPr>
      </w:pPr>
      <w:r w:rsidRPr="00771EBE">
        <w:rPr>
          <w:rFonts w:cs="Times New Roman"/>
          <w:szCs w:val="25"/>
        </w:rPr>
        <w:t>L’importo su indicato</w:t>
      </w:r>
      <w:r w:rsidR="00F713E1" w:rsidRPr="00771EBE">
        <w:rPr>
          <w:rFonts w:cs="Times New Roman"/>
          <w:szCs w:val="25"/>
        </w:rPr>
        <w:t xml:space="preserve"> è stato corrisposto a mezzo [•]</w:t>
      </w:r>
      <w:r w:rsidR="003A6846" w:rsidRPr="00771EBE">
        <w:rPr>
          <w:rFonts w:cs="Times New Roman"/>
          <w:szCs w:val="25"/>
        </w:rPr>
        <w:t xml:space="preserve"> </w:t>
      </w:r>
    </w:p>
    <w:p w14:paraId="6086DEC5" w14:textId="51227F60" w:rsidR="00747695" w:rsidRPr="00771EBE" w:rsidRDefault="00426FC7" w:rsidP="00771EBE">
      <w:pPr>
        <w:spacing w:after="0"/>
        <w:rPr>
          <w:rFonts w:cs="Times New Roman"/>
          <w:b/>
          <w:szCs w:val="25"/>
          <w:u w:val="single"/>
        </w:rPr>
      </w:pPr>
      <w:r w:rsidRPr="00771EBE">
        <w:rPr>
          <w:rFonts w:cs="Times New Roman"/>
          <w:b/>
          <w:szCs w:val="25"/>
          <w:u w:val="single"/>
        </w:rPr>
        <w:t xml:space="preserve">Articolo </w:t>
      </w:r>
      <w:r w:rsidR="009F10FF" w:rsidRPr="00771EBE">
        <w:rPr>
          <w:rFonts w:cs="Times New Roman"/>
          <w:b/>
          <w:szCs w:val="25"/>
          <w:u w:val="single"/>
        </w:rPr>
        <w:t>7</w:t>
      </w:r>
      <w:r w:rsidRPr="00771EBE">
        <w:rPr>
          <w:rFonts w:cs="Times New Roman"/>
          <w:b/>
          <w:szCs w:val="25"/>
          <w:u w:val="single"/>
        </w:rPr>
        <w:t xml:space="preserve"> – </w:t>
      </w:r>
      <w:r w:rsidR="007B7FAE" w:rsidRPr="00771EBE">
        <w:rPr>
          <w:rFonts w:cs="Times New Roman"/>
          <w:b/>
          <w:szCs w:val="25"/>
          <w:u w:val="single"/>
        </w:rPr>
        <w:t xml:space="preserve">Diritto di prelazione </w:t>
      </w:r>
    </w:p>
    <w:p w14:paraId="6ED5DE3B" w14:textId="77777777" w:rsidR="007B7FAE" w:rsidRPr="00771EBE" w:rsidRDefault="009F10FF" w:rsidP="00771EBE">
      <w:pPr>
        <w:pStyle w:val="MSGENFONTSTYLENAMETEMPLATEROLENUMBERMSGENFONTSTYLENAMEBYROLETEXT20"/>
        <w:shd w:val="clear" w:color="auto" w:fill="auto"/>
        <w:spacing w:line="360" w:lineRule="auto"/>
        <w:rPr>
          <w:rFonts w:ascii="Times New Roman" w:hAnsi="Times New Roman"/>
          <w:b/>
          <w:bCs/>
          <w:sz w:val="25"/>
          <w:szCs w:val="25"/>
        </w:rPr>
      </w:pPr>
      <w:r w:rsidRPr="00771EBE">
        <w:rPr>
          <w:rFonts w:ascii="Times New Roman" w:hAnsi="Times New Roman"/>
          <w:b/>
          <w:sz w:val="25"/>
          <w:szCs w:val="25"/>
        </w:rPr>
        <w:t>7.</w:t>
      </w:r>
      <w:r w:rsidR="00D567EB" w:rsidRPr="00771EBE">
        <w:rPr>
          <w:rFonts w:ascii="Times New Roman" w:hAnsi="Times New Roman"/>
          <w:b/>
          <w:sz w:val="25"/>
          <w:szCs w:val="25"/>
        </w:rPr>
        <w:t>1.</w:t>
      </w:r>
      <w:r w:rsidR="00D567EB" w:rsidRPr="00771EBE">
        <w:rPr>
          <w:rFonts w:ascii="Times New Roman" w:hAnsi="Times New Roman"/>
          <w:sz w:val="25"/>
          <w:szCs w:val="25"/>
        </w:rPr>
        <w:t xml:space="preserve"> </w:t>
      </w:r>
      <w:r w:rsidR="007B7FAE" w:rsidRPr="00771EBE">
        <w:rPr>
          <w:rFonts w:ascii="Times New Roman" w:hAnsi="Times New Roman"/>
          <w:color w:val="000000"/>
          <w:sz w:val="25"/>
          <w:szCs w:val="25"/>
          <w:lang w:eastAsia="it-IT" w:bidi="it-IT"/>
        </w:rPr>
        <w:t xml:space="preserve">La parte acquirente si dichiara edotta che l’edificio </w:t>
      </w:r>
      <w:r w:rsidR="007B7FAE" w:rsidRPr="00771EBE">
        <w:rPr>
          <w:rFonts w:ascii="Times New Roman" w:hAnsi="Times New Roman"/>
          <w:sz w:val="25"/>
          <w:szCs w:val="25"/>
        </w:rPr>
        <w:t xml:space="preserve">oggetto del presente contratto </w:t>
      </w:r>
      <w:r w:rsidR="007B7FAE" w:rsidRPr="00771EBE">
        <w:rPr>
          <w:rFonts w:ascii="Times New Roman" w:hAnsi="Times New Roman"/>
          <w:color w:val="000000"/>
          <w:sz w:val="25"/>
          <w:szCs w:val="25"/>
          <w:lang w:eastAsia="it-IT" w:bidi="it-IT"/>
        </w:rPr>
        <w:t xml:space="preserve">si trova iscritto tra gli edifici di notevole interesse storico ed artistico ed è pertanto soggetto alle disposizioni di legge in materia, per cui gli effetti giuridici ed economici del presente atto si produrranno ai sensi del </w:t>
      </w:r>
      <w:proofErr w:type="spellStart"/>
      <w:proofErr w:type="gramStart"/>
      <w:r w:rsidR="007B7FAE" w:rsidRPr="00771EBE">
        <w:rPr>
          <w:rFonts w:ascii="Times New Roman" w:hAnsi="Times New Roman"/>
          <w:color w:val="000000"/>
          <w:sz w:val="25"/>
          <w:szCs w:val="25"/>
          <w:lang w:eastAsia="it-IT" w:bidi="it-IT"/>
        </w:rPr>
        <w:t>D.Lgs.vo</w:t>
      </w:r>
      <w:proofErr w:type="spellEnd"/>
      <w:proofErr w:type="gramEnd"/>
      <w:r w:rsidR="007B7FAE" w:rsidRPr="00771EBE">
        <w:rPr>
          <w:rFonts w:ascii="Times New Roman" w:hAnsi="Times New Roman"/>
          <w:color w:val="000000"/>
          <w:sz w:val="25"/>
          <w:szCs w:val="25"/>
          <w:lang w:eastAsia="it-IT" w:bidi="it-IT"/>
        </w:rPr>
        <w:t xml:space="preserve"> 22 gennaio 2004 n. 42, con correlativo differimento della consegna dell'immobile a quel</w:t>
      </w:r>
      <w:r w:rsidR="007B7FAE" w:rsidRPr="00771EBE">
        <w:rPr>
          <w:rFonts w:ascii="Times New Roman" w:hAnsi="Times New Roman"/>
          <w:sz w:val="25"/>
          <w:szCs w:val="25"/>
        </w:rPr>
        <w:t xml:space="preserve"> </w:t>
      </w:r>
      <w:r w:rsidR="007B7FAE" w:rsidRPr="00771EBE">
        <w:rPr>
          <w:rFonts w:ascii="Times New Roman" w:hAnsi="Times New Roman"/>
          <w:color w:val="000000"/>
          <w:sz w:val="25"/>
          <w:szCs w:val="25"/>
          <w:lang w:eastAsia="it-IT" w:bidi="it-IT"/>
        </w:rPr>
        <w:t xml:space="preserve">momento. </w:t>
      </w:r>
    </w:p>
    <w:p w14:paraId="1DBB7D0A" w14:textId="77777777" w:rsidR="007B7FAE" w:rsidRPr="00771EBE" w:rsidRDefault="007B7FAE" w:rsidP="00771EBE">
      <w:pPr>
        <w:pStyle w:val="MSGENFONTSTYLENAMETEMPLATEROLENUMBERMSGENFONTSTYLENAMEBYROLETEXT20"/>
        <w:shd w:val="clear" w:color="auto" w:fill="auto"/>
        <w:tabs>
          <w:tab w:val="left" w:leader="hyphen" w:pos="6703"/>
          <w:tab w:val="left" w:leader="hyphen" w:pos="7543"/>
        </w:tabs>
        <w:spacing w:line="360" w:lineRule="auto"/>
        <w:rPr>
          <w:rFonts w:ascii="Times New Roman" w:hAnsi="Times New Roman"/>
          <w:b/>
          <w:bCs/>
          <w:sz w:val="25"/>
          <w:szCs w:val="25"/>
        </w:rPr>
      </w:pPr>
      <w:r w:rsidRPr="00771EBE">
        <w:rPr>
          <w:rFonts w:ascii="Times New Roman" w:hAnsi="Times New Roman"/>
          <w:color w:val="000000"/>
          <w:sz w:val="25"/>
          <w:szCs w:val="25"/>
          <w:lang w:eastAsia="it-IT" w:bidi="it-IT"/>
        </w:rPr>
        <w:t>Gli effetti del presente atto sono quindi sospensivamente condizionati al mancato esercizio del diritto di prelazione da parte del Ministero dei Beni Culturali ed Ambientali e degli altri Enti cui questo spetta nel termine di 60 (sessanta) giorni dalla notifica, che verrà fatta ai sensi di legge a cura della parte alienante.</w:t>
      </w:r>
    </w:p>
    <w:p w14:paraId="3CB8A8FF" w14:textId="77777777" w:rsidR="007B7FAE" w:rsidRPr="00771EBE" w:rsidRDefault="007B7FAE" w:rsidP="00771EBE">
      <w:pPr>
        <w:pStyle w:val="MSGENFONTSTYLENAMETEMPLATEROLENUMBERMSGENFONTSTYLENAMEBYROLETEXT20"/>
        <w:shd w:val="clear" w:color="auto" w:fill="auto"/>
        <w:spacing w:line="360" w:lineRule="auto"/>
        <w:rPr>
          <w:rFonts w:ascii="Times New Roman" w:hAnsi="Times New Roman"/>
          <w:b/>
          <w:bCs/>
          <w:sz w:val="25"/>
          <w:szCs w:val="25"/>
        </w:rPr>
      </w:pPr>
      <w:r w:rsidRPr="00771EBE">
        <w:rPr>
          <w:rFonts w:ascii="Times New Roman" w:hAnsi="Times New Roman"/>
          <w:color w:val="000000"/>
          <w:sz w:val="25"/>
          <w:szCs w:val="25"/>
          <w:lang w:eastAsia="it-IT" w:bidi="it-IT"/>
        </w:rPr>
        <w:t>Le parti si obbligano ad intervenire a separato atto, da annotarsi a margine della trascrizione dipendente dalla presente vendita, ove sarà dato atto sia dell'avveramento della condizione, sia della trascrizione del bene, con spese ed imposte relative a carico della parte acquirente.</w:t>
      </w:r>
    </w:p>
    <w:p w14:paraId="1FC39998" w14:textId="337D73F2" w:rsidR="00166F51" w:rsidRPr="00771EBE" w:rsidRDefault="00166F51" w:rsidP="00771EBE">
      <w:pPr>
        <w:spacing w:after="0"/>
        <w:rPr>
          <w:rFonts w:cs="Times New Roman"/>
          <w:szCs w:val="25"/>
        </w:rPr>
      </w:pPr>
    </w:p>
    <w:p w14:paraId="272A7F15" w14:textId="5730AD7E" w:rsidR="006059F2" w:rsidRPr="00771EBE" w:rsidRDefault="006059F2" w:rsidP="00771EBE">
      <w:pPr>
        <w:spacing w:after="0"/>
        <w:rPr>
          <w:rFonts w:cs="Times New Roman"/>
          <w:b/>
          <w:szCs w:val="25"/>
          <w:u w:val="single"/>
        </w:rPr>
      </w:pPr>
      <w:r w:rsidRPr="00771EBE">
        <w:rPr>
          <w:rFonts w:cs="Times New Roman"/>
          <w:b/>
          <w:szCs w:val="25"/>
          <w:u w:val="single"/>
        </w:rPr>
        <w:t xml:space="preserve">Articolo </w:t>
      </w:r>
      <w:r w:rsidR="009F10FF" w:rsidRPr="00771EBE">
        <w:rPr>
          <w:rFonts w:cs="Times New Roman"/>
          <w:b/>
          <w:szCs w:val="25"/>
          <w:u w:val="single"/>
        </w:rPr>
        <w:t>8</w:t>
      </w:r>
      <w:r w:rsidRPr="00771EBE">
        <w:rPr>
          <w:rFonts w:cs="Times New Roman"/>
          <w:b/>
          <w:szCs w:val="25"/>
          <w:u w:val="single"/>
        </w:rPr>
        <w:t xml:space="preserve"> - Modifiche e integrazioni</w:t>
      </w:r>
    </w:p>
    <w:p w14:paraId="04546F67" w14:textId="19F23A1D" w:rsidR="006059F2" w:rsidRPr="00771EBE" w:rsidRDefault="009F10FF" w:rsidP="00771EBE">
      <w:pPr>
        <w:spacing w:after="0"/>
        <w:rPr>
          <w:rFonts w:cs="Times New Roman"/>
          <w:szCs w:val="25"/>
        </w:rPr>
      </w:pPr>
      <w:r w:rsidRPr="00771EBE">
        <w:rPr>
          <w:rFonts w:cs="Times New Roman"/>
          <w:b/>
          <w:szCs w:val="25"/>
        </w:rPr>
        <w:t>8</w:t>
      </w:r>
      <w:r w:rsidR="002D15AA" w:rsidRPr="00771EBE">
        <w:rPr>
          <w:rFonts w:cs="Times New Roman"/>
          <w:b/>
          <w:szCs w:val="25"/>
        </w:rPr>
        <w:t>.</w:t>
      </w:r>
      <w:r w:rsidR="006059F2" w:rsidRPr="00771EBE">
        <w:rPr>
          <w:rFonts w:cs="Times New Roman"/>
          <w:b/>
          <w:szCs w:val="25"/>
        </w:rPr>
        <w:t>1.</w:t>
      </w:r>
      <w:r w:rsidR="006059F2" w:rsidRPr="00771EBE">
        <w:rPr>
          <w:rFonts w:cs="Times New Roman"/>
          <w:szCs w:val="25"/>
        </w:rPr>
        <w:t xml:space="preserve"> Ogni eventuale modifica o integrazione al presente accordo dovrà essere espressamente concordata in forma scritta fra le parti e dalle stesse sottoscritta. </w:t>
      </w:r>
    </w:p>
    <w:p w14:paraId="3441D171" w14:textId="0901E65B" w:rsidR="00616C9C" w:rsidRPr="00771EBE" w:rsidRDefault="009F10FF" w:rsidP="00771EBE">
      <w:pPr>
        <w:spacing w:after="0"/>
        <w:rPr>
          <w:rFonts w:cs="Times New Roman"/>
          <w:szCs w:val="25"/>
        </w:rPr>
      </w:pPr>
      <w:r w:rsidRPr="00771EBE">
        <w:rPr>
          <w:rFonts w:cs="Times New Roman"/>
          <w:b/>
          <w:szCs w:val="25"/>
        </w:rPr>
        <w:lastRenderedPageBreak/>
        <w:t>8</w:t>
      </w:r>
      <w:r w:rsidR="002D15AA" w:rsidRPr="00771EBE">
        <w:rPr>
          <w:rFonts w:cs="Times New Roman"/>
          <w:b/>
          <w:szCs w:val="25"/>
        </w:rPr>
        <w:t>.</w:t>
      </w:r>
      <w:r w:rsidR="006059F2" w:rsidRPr="00771EBE">
        <w:rPr>
          <w:rFonts w:cs="Times New Roman"/>
          <w:b/>
          <w:szCs w:val="25"/>
        </w:rPr>
        <w:t>2.</w:t>
      </w:r>
      <w:r w:rsidR="006059F2" w:rsidRPr="00771EBE">
        <w:rPr>
          <w:rFonts w:cs="Times New Roman"/>
          <w:szCs w:val="25"/>
        </w:rPr>
        <w:t xml:space="preserve"> Ogni modifica e/o integrazione dovrà anche indicare con precisione la clausola che si intende modificare e/o integrare e l’atto formale dovrà riportare una data certa e successiva a quella della stipula del presente accordo.</w:t>
      </w:r>
    </w:p>
    <w:p w14:paraId="12BC1A10" w14:textId="77261812" w:rsidR="0095165D" w:rsidRPr="00771EBE" w:rsidRDefault="0095165D" w:rsidP="00771EBE">
      <w:pPr>
        <w:spacing w:after="0"/>
        <w:rPr>
          <w:rFonts w:cs="Times New Roman"/>
          <w:b/>
          <w:szCs w:val="25"/>
          <w:u w:val="single"/>
        </w:rPr>
      </w:pPr>
      <w:r w:rsidRPr="00771EBE">
        <w:rPr>
          <w:rFonts w:cs="Times New Roman"/>
          <w:b/>
          <w:szCs w:val="25"/>
          <w:u w:val="single"/>
        </w:rPr>
        <w:t xml:space="preserve">Articolo </w:t>
      </w:r>
      <w:r w:rsidR="009F10FF" w:rsidRPr="00771EBE">
        <w:rPr>
          <w:rFonts w:cs="Times New Roman"/>
          <w:b/>
          <w:szCs w:val="25"/>
          <w:u w:val="single"/>
        </w:rPr>
        <w:t>9</w:t>
      </w:r>
      <w:r w:rsidRPr="00771EBE">
        <w:rPr>
          <w:rFonts w:cs="Times New Roman"/>
          <w:b/>
          <w:szCs w:val="25"/>
          <w:u w:val="single"/>
        </w:rPr>
        <w:t xml:space="preserve"> </w:t>
      </w:r>
      <w:r w:rsidR="0034016F" w:rsidRPr="00771EBE">
        <w:rPr>
          <w:rFonts w:cs="Times New Roman"/>
          <w:b/>
          <w:szCs w:val="25"/>
          <w:u w:val="single"/>
        </w:rPr>
        <w:t xml:space="preserve">– </w:t>
      </w:r>
      <w:r w:rsidR="0020537E" w:rsidRPr="00771EBE">
        <w:rPr>
          <w:rFonts w:cs="Times New Roman"/>
          <w:b/>
          <w:szCs w:val="25"/>
          <w:u w:val="single"/>
        </w:rPr>
        <w:t>Ripartizione delle spese</w:t>
      </w:r>
    </w:p>
    <w:p w14:paraId="36069C36" w14:textId="5B6E0FE4" w:rsidR="00EF5561" w:rsidRPr="00771EBE" w:rsidRDefault="009F10FF" w:rsidP="00771EBE">
      <w:pPr>
        <w:spacing w:after="0"/>
        <w:rPr>
          <w:rFonts w:cs="Times New Roman"/>
          <w:szCs w:val="25"/>
        </w:rPr>
      </w:pPr>
      <w:r w:rsidRPr="00771EBE">
        <w:rPr>
          <w:rFonts w:cs="Times New Roman"/>
          <w:b/>
          <w:szCs w:val="25"/>
        </w:rPr>
        <w:t>9</w:t>
      </w:r>
      <w:r w:rsidR="002D15AA" w:rsidRPr="00771EBE">
        <w:rPr>
          <w:rFonts w:cs="Times New Roman"/>
          <w:b/>
          <w:szCs w:val="25"/>
        </w:rPr>
        <w:t>.</w:t>
      </w:r>
      <w:r w:rsidR="00D567EB" w:rsidRPr="00771EBE">
        <w:rPr>
          <w:rFonts w:cs="Times New Roman"/>
          <w:b/>
          <w:szCs w:val="25"/>
        </w:rPr>
        <w:t>1.</w:t>
      </w:r>
      <w:r w:rsidR="00D567EB" w:rsidRPr="00771EBE">
        <w:rPr>
          <w:rFonts w:cs="Times New Roman"/>
          <w:szCs w:val="25"/>
        </w:rPr>
        <w:t xml:space="preserve"> </w:t>
      </w:r>
      <w:r w:rsidR="0034016F" w:rsidRPr="00771EBE">
        <w:rPr>
          <w:rFonts w:cs="Times New Roman"/>
          <w:szCs w:val="25"/>
        </w:rPr>
        <w:t>Tutte le spese</w:t>
      </w:r>
      <w:r w:rsidR="00E3584F" w:rsidRPr="00771EBE">
        <w:rPr>
          <w:rFonts w:cs="Times New Roman"/>
          <w:szCs w:val="25"/>
        </w:rPr>
        <w:t xml:space="preserve"> notarili</w:t>
      </w:r>
      <w:r w:rsidR="00117234" w:rsidRPr="00771EBE">
        <w:rPr>
          <w:rFonts w:cs="Times New Roman"/>
          <w:szCs w:val="25"/>
        </w:rPr>
        <w:t xml:space="preserve"> inerenti e conseguenti </w:t>
      </w:r>
      <w:r w:rsidR="005C3F93" w:rsidRPr="00771EBE">
        <w:rPr>
          <w:rFonts w:cs="Times New Roman"/>
          <w:szCs w:val="25"/>
        </w:rPr>
        <w:t>il presente contratto</w:t>
      </w:r>
      <w:r w:rsidR="00117234" w:rsidRPr="00771EBE">
        <w:rPr>
          <w:rFonts w:cs="Times New Roman"/>
          <w:szCs w:val="25"/>
        </w:rPr>
        <w:t xml:space="preserve"> </w:t>
      </w:r>
      <w:r w:rsidR="005C3F93" w:rsidRPr="00771EBE">
        <w:rPr>
          <w:rFonts w:cs="Times New Roman"/>
          <w:szCs w:val="25"/>
        </w:rPr>
        <w:t>sono</w:t>
      </w:r>
      <w:r w:rsidR="00117234" w:rsidRPr="00771EBE">
        <w:rPr>
          <w:rFonts w:cs="Times New Roman"/>
          <w:szCs w:val="25"/>
        </w:rPr>
        <w:t xml:space="preserve"> interamente a carico dell’Acquirente.</w:t>
      </w:r>
    </w:p>
    <w:p w14:paraId="4D580456" w14:textId="75CA1044" w:rsidR="00EF5561" w:rsidRPr="00771EBE" w:rsidRDefault="00EF5561" w:rsidP="00771EBE">
      <w:pPr>
        <w:spacing w:after="0"/>
        <w:rPr>
          <w:rFonts w:cs="Times New Roman"/>
          <w:b/>
          <w:szCs w:val="25"/>
          <w:u w:val="single"/>
        </w:rPr>
      </w:pPr>
      <w:r w:rsidRPr="00771EBE">
        <w:rPr>
          <w:rFonts w:cs="Times New Roman"/>
          <w:b/>
          <w:szCs w:val="25"/>
          <w:u w:val="single"/>
        </w:rPr>
        <w:t xml:space="preserve">Articolo </w:t>
      </w:r>
      <w:r w:rsidR="00E6772F" w:rsidRPr="00771EBE">
        <w:rPr>
          <w:rFonts w:cs="Times New Roman"/>
          <w:b/>
          <w:szCs w:val="25"/>
          <w:u w:val="single"/>
        </w:rPr>
        <w:t>1</w:t>
      </w:r>
      <w:r w:rsidR="00473B09" w:rsidRPr="00771EBE">
        <w:rPr>
          <w:rFonts w:cs="Times New Roman"/>
          <w:b/>
          <w:szCs w:val="25"/>
          <w:u w:val="single"/>
        </w:rPr>
        <w:t>0</w:t>
      </w:r>
      <w:r w:rsidRPr="00771EBE">
        <w:rPr>
          <w:rFonts w:cs="Times New Roman"/>
          <w:b/>
          <w:szCs w:val="25"/>
          <w:u w:val="single"/>
        </w:rPr>
        <w:t>- Comunicazioni</w:t>
      </w:r>
    </w:p>
    <w:p w14:paraId="44AB2C49" w14:textId="7EC494EC" w:rsidR="00EF5561" w:rsidRPr="00771EBE" w:rsidRDefault="009F10FF" w:rsidP="00771EBE">
      <w:pPr>
        <w:spacing w:after="0"/>
        <w:rPr>
          <w:rFonts w:cs="Times New Roman"/>
          <w:szCs w:val="25"/>
        </w:rPr>
      </w:pPr>
      <w:r w:rsidRPr="00771EBE">
        <w:rPr>
          <w:rFonts w:cs="Times New Roman"/>
          <w:b/>
          <w:szCs w:val="25"/>
        </w:rPr>
        <w:t>10</w:t>
      </w:r>
      <w:r w:rsidR="002D15AA" w:rsidRPr="00771EBE">
        <w:rPr>
          <w:rFonts w:cs="Times New Roman"/>
          <w:b/>
          <w:szCs w:val="25"/>
        </w:rPr>
        <w:t>.</w:t>
      </w:r>
      <w:r w:rsidR="00EF5561" w:rsidRPr="00771EBE">
        <w:rPr>
          <w:rFonts w:cs="Times New Roman"/>
          <w:b/>
          <w:szCs w:val="25"/>
        </w:rPr>
        <w:t xml:space="preserve">1. </w:t>
      </w:r>
      <w:r w:rsidR="006722C9" w:rsidRPr="00771EBE">
        <w:rPr>
          <w:rFonts w:cs="Times New Roman"/>
          <w:szCs w:val="25"/>
        </w:rPr>
        <w:t>Qualsiasi comunicazione relativa all’attuazione ed esecuzione del</w:t>
      </w:r>
      <w:r w:rsidR="00EF5561" w:rsidRPr="00771EBE">
        <w:rPr>
          <w:rFonts w:cs="Times New Roman"/>
          <w:szCs w:val="25"/>
        </w:rPr>
        <w:t xml:space="preserve"> presente contratto dovranno essere inoltrate a lettera raccomandata con ricevuta di ritorno (A.R.) o PEC, salvo espresse deroghe per iscritto, esclusivamente agli indirizzi qui di seguito indicati presso i quali le parti eleggono i rispettivi domicili ai fini del presente contratto:</w:t>
      </w:r>
    </w:p>
    <w:p w14:paraId="75CECC93" w14:textId="3B2A7FBA" w:rsidR="00EF5561" w:rsidRPr="00771EBE" w:rsidRDefault="006722C9" w:rsidP="00771EBE">
      <w:pPr>
        <w:spacing w:after="0"/>
        <w:rPr>
          <w:rFonts w:cs="Times New Roman"/>
          <w:szCs w:val="25"/>
        </w:rPr>
      </w:pPr>
      <w:r w:rsidRPr="00771EBE">
        <w:rPr>
          <w:rFonts w:cs="Times New Roman"/>
          <w:szCs w:val="25"/>
        </w:rPr>
        <w:t>Azienda:</w:t>
      </w:r>
      <w:r w:rsidR="006E6219" w:rsidRPr="00771EBE">
        <w:rPr>
          <w:rFonts w:cs="Times New Roman"/>
          <w:szCs w:val="25"/>
        </w:rPr>
        <w:t xml:space="preserve"> [•]</w:t>
      </w:r>
    </w:p>
    <w:p w14:paraId="198B1E5D" w14:textId="1073A625" w:rsidR="00EF5561" w:rsidRPr="00771EBE" w:rsidRDefault="006722C9" w:rsidP="00771EBE">
      <w:pPr>
        <w:spacing w:after="0"/>
        <w:rPr>
          <w:rFonts w:cs="Times New Roman"/>
          <w:szCs w:val="25"/>
        </w:rPr>
      </w:pPr>
      <w:r w:rsidRPr="00771EBE">
        <w:rPr>
          <w:rFonts w:cs="Times New Roman"/>
          <w:szCs w:val="25"/>
        </w:rPr>
        <w:t>Acquirente:</w:t>
      </w:r>
      <w:r w:rsidR="006E6219" w:rsidRPr="00771EBE">
        <w:rPr>
          <w:rFonts w:cs="Times New Roman"/>
          <w:szCs w:val="25"/>
        </w:rPr>
        <w:t xml:space="preserve"> [•]</w:t>
      </w:r>
    </w:p>
    <w:p w14:paraId="03CF37BA" w14:textId="7DF8ED07" w:rsidR="007E36FF" w:rsidRPr="00771EBE" w:rsidRDefault="002D15AA" w:rsidP="00771EBE">
      <w:pPr>
        <w:spacing w:after="0"/>
        <w:rPr>
          <w:rFonts w:cs="Times New Roman"/>
          <w:szCs w:val="25"/>
        </w:rPr>
      </w:pPr>
      <w:r w:rsidRPr="00771EBE">
        <w:rPr>
          <w:rFonts w:cs="Times New Roman"/>
          <w:b/>
          <w:szCs w:val="25"/>
        </w:rPr>
        <w:t>1</w:t>
      </w:r>
      <w:r w:rsidR="00473B09" w:rsidRPr="00771EBE">
        <w:rPr>
          <w:rFonts w:cs="Times New Roman"/>
          <w:b/>
          <w:szCs w:val="25"/>
        </w:rPr>
        <w:t>0</w:t>
      </w:r>
      <w:r w:rsidRPr="00771EBE">
        <w:rPr>
          <w:rFonts w:cs="Times New Roman"/>
          <w:b/>
          <w:szCs w:val="25"/>
        </w:rPr>
        <w:t>.</w:t>
      </w:r>
      <w:r w:rsidR="00EF5561" w:rsidRPr="00771EBE">
        <w:rPr>
          <w:rFonts w:cs="Times New Roman"/>
          <w:b/>
          <w:szCs w:val="25"/>
        </w:rPr>
        <w:t>2.</w:t>
      </w:r>
      <w:r w:rsidR="00EF5561" w:rsidRPr="00771EBE">
        <w:rPr>
          <w:rFonts w:cs="Times New Roman"/>
          <w:szCs w:val="25"/>
        </w:rPr>
        <w:t xml:space="preserve"> Eventuali variazioni </w:t>
      </w:r>
      <w:proofErr w:type="gramStart"/>
      <w:r w:rsidR="00EF5561" w:rsidRPr="00771EBE">
        <w:rPr>
          <w:rFonts w:cs="Times New Roman"/>
          <w:szCs w:val="25"/>
        </w:rPr>
        <w:t xml:space="preserve">dovranno essere preventivamente </w:t>
      </w:r>
      <w:r w:rsidR="00BB0477" w:rsidRPr="00771EBE">
        <w:rPr>
          <w:rFonts w:cs="Times New Roman"/>
          <w:szCs w:val="25"/>
        </w:rPr>
        <w:t>comunicati</w:t>
      </w:r>
      <w:proofErr w:type="gramEnd"/>
      <w:r w:rsidR="00BB0477" w:rsidRPr="00771EBE">
        <w:rPr>
          <w:rFonts w:cs="Times New Roman"/>
          <w:szCs w:val="25"/>
        </w:rPr>
        <w:t xml:space="preserve"> </w:t>
      </w:r>
      <w:r w:rsidR="00EF5561" w:rsidRPr="00771EBE">
        <w:rPr>
          <w:rFonts w:cs="Times New Roman"/>
          <w:szCs w:val="25"/>
        </w:rPr>
        <w:t>a mezzo lettera raccomandata o posta elettronica certificata.</w:t>
      </w:r>
    </w:p>
    <w:p w14:paraId="6929F1A3" w14:textId="05071E47" w:rsidR="00A24C52" w:rsidRPr="00771EBE" w:rsidRDefault="00A24C52" w:rsidP="00771EBE">
      <w:pPr>
        <w:spacing w:after="0"/>
        <w:rPr>
          <w:rFonts w:cs="Times New Roman"/>
          <w:b/>
          <w:szCs w:val="25"/>
          <w:u w:val="single"/>
        </w:rPr>
      </w:pPr>
      <w:r w:rsidRPr="00771EBE">
        <w:rPr>
          <w:rFonts w:cs="Times New Roman"/>
          <w:b/>
          <w:szCs w:val="25"/>
          <w:u w:val="single"/>
        </w:rPr>
        <w:t xml:space="preserve">Articolo </w:t>
      </w:r>
      <w:r w:rsidR="00E31183" w:rsidRPr="00771EBE">
        <w:rPr>
          <w:rFonts w:cs="Times New Roman"/>
          <w:b/>
          <w:szCs w:val="25"/>
          <w:u w:val="single"/>
        </w:rPr>
        <w:t>1</w:t>
      </w:r>
      <w:r w:rsidR="00473B09" w:rsidRPr="00771EBE">
        <w:rPr>
          <w:rFonts w:cs="Times New Roman"/>
          <w:b/>
          <w:szCs w:val="25"/>
          <w:u w:val="single"/>
        </w:rPr>
        <w:t>1</w:t>
      </w:r>
      <w:r w:rsidR="00E31183" w:rsidRPr="00771EBE">
        <w:rPr>
          <w:rFonts w:cs="Times New Roman"/>
          <w:b/>
          <w:szCs w:val="25"/>
          <w:u w:val="single"/>
        </w:rPr>
        <w:t xml:space="preserve"> </w:t>
      </w:r>
      <w:r w:rsidR="00804F28" w:rsidRPr="00771EBE">
        <w:rPr>
          <w:rFonts w:cs="Times New Roman"/>
          <w:b/>
          <w:szCs w:val="25"/>
          <w:u w:val="single"/>
        </w:rPr>
        <w:t>–</w:t>
      </w:r>
      <w:r w:rsidRPr="00771EBE">
        <w:rPr>
          <w:rFonts w:cs="Times New Roman"/>
          <w:b/>
          <w:szCs w:val="25"/>
          <w:u w:val="single"/>
        </w:rPr>
        <w:t xml:space="preserve"> Foro</w:t>
      </w:r>
      <w:r w:rsidR="00804F28" w:rsidRPr="00771EBE">
        <w:rPr>
          <w:rFonts w:cs="Times New Roman"/>
          <w:b/>
          <w:szCs w:val="25"/>
          <w:u w:val="single"/>
        </w:rPr>
        <w:t xml:space="preserve"> competente</w:t>
      </w:r>
    </w:p>
    <w:p w14:paraId="38AA24A6" w14:textId="7D47081C" w:rsidR="005B3331" w:rsidRPr="00771EBE" w:rsidRDefault="005B3331" w:rsidP="00771EBE">
      <w:pPr>
        <w:spacing w:after="0"/>
        <w:rPr>
          <w:rFonts w:cs="Times New Roman"/>
          <w:szCs w:val="25"/>
        </w:rPr>
      </w:pPr>
      <w:r w:rsidRPr="00771EBE">
        <w:rPr>
          <w:rFonts w:cs="Times New Roman"/>
          <w:b/>
          <w:szCs w:val="25"/>
        </w:rPr>
        <w:t>1</w:t>
      </w:r>
      <w:r w:rsidR="00473B09" w:rsidRPr="00771EBE">
        <w:rPr>
          <w:rFonts w:cs="Times New Roman"/>
          <w:b/>
          <w:szCs w:val="25"/>
        </w:rPr>
        <w:t>1</w:t>
      </w:r>
      <w:r w:rsidRPr="00771EBE">
        <w:rPr>
          <w:rFonts w:cs="Times New Roman"/>
          <w:b/>
          <w:szCs w:val="25"/>
        </w:rPr>
        <w:t>.1.</w:t>
      </w:r>
      <w:r w:rsidRPr="00771EBE">
        <w:rPr>
          <w:rFonts w:cs="Times New Roman"/>
          <w:szCs w:val="25"/>
        </w:rPr>
        <w:t xml:space="preserve"> </w:t>
      </w:r>
      <w:r w:rsidR="00BA44B0" w:rsidRPr="00771EBE">
        <w:rPr>
          <w:rFonts w:cs="Times New Roman"/>
          <w:szCs w:val="25"/>
        </w:rPr>
        <w:t>L</w:t>
      </w:r>
      <w:r w:rsidR="00A24C52" w:rsidRPr="00771EBE">
        <w:rPr>
          <w:rFonts w:cs="Times New Roman"/>
          <w:szCs w:val="25"/>
        </w:rPr>
        <w:t xml:space="preserve">e parti convengono che tutte le controversie che </w:t>
      </w:r>
      <w:r w:rsidR="00BA44B0" w:rsidRPr="00771EBE">
        <w:rPr>
          <w:rFonts w:cs="Times New Roman"/>
          <w:szCs w:val="25"/>
        </w:rPr>
        <w:t xml:space="preserve">dovessero insorgere tra loro in </w:t>
      </w:r>
      <w:r w:rsidR="00B90C21" w:rsidRPr="00771EBE">
        <w:rPr>
          <w:rFonts w:cs="Times New Roman"/>
          <w:szCs w:val="25"/>
        </w:rPr>
        <w:t>relazione al presente Contratto</w:t>
      </w:r>
      <w:r w:rsidR="00A24C52" w:rsidRPr="00771EBE">
        <w:rPr>
          <w:rFonts w:cs="Times New Roman"/>
          <w:szCs w:val="25"/>
        </w:rPr>
        <w:t xml:space="preserve"> saranno devolute alla competenza esclusiva del Foro di </w:t>
      </w:r>
      <w:r w:rsidR="003565D3" w:rsidRPr="00771EBE">
        <w:rPr>
          <w:rFonts w:cs="Times New Roman"/>
          <w:szCs w:val="25"/>
        </w:rPr>
        <w:t>Venezia.</w:t>
      </w:r>
    </w:p>
    <w:p w14:paraId="36089472" w14:textId="410102D1" w:rsidR="005B3331" w:rsidRPr="00771EBE" w:rsidRDefault="005B3331" w:rsidP="00771EBE">
      <w:pPr>
        <w:spacing w:after="0"/>
        <w:rPr>
          <w:rFonts w:cs="Times New Roman"/>
          <w:b/>
          <w:szCs w:val="25"/>
          <w:u w:val="single"/>
        </w:rPr>
      </w:pPr>
      <w:r w:rsidRPr="00771EBE">
        <w:rPr>
          <w:rFonts w:cs="Times New Roman"/>
          <w:b/>
          <w:szCs w:val="25"/>
          <w:u w:val="single"/>
        </w:rPr>
        <w:t>Articolo 1</w:t>
      </w:r>
      <w:r w:rsidR="00473B09" w:rsidRPr="00771EBE">
        <w:rPr>
          <w:rFonts w:cs="Times New Roman"/>
          <w:b/>
          <w:szCs w:val="25"/>
          <w:u w:val="single"/>
        </w:rPr>
        <w:t>2</w:t>
      </w:r>
      <w:r w:rsidRPr="00771EBE">
        <w:rPr>
          <w:rFonts w:cs="Times New Roman"/>
          <w:b/>
          <w:szCs w:val="25"/>
          <w:u w:val="single"/>
        </w:rPr>
        <w:t xml:space="preserve"> </w:t>
      </w:r>
      <w:r w:rsidR="00A23336" w:rsidRPr="00771EBE">
        <w:rPr>
          <w:rFonts w:cs="Times New Roman"/>
          <w:b/>
          <w:szCs w:val="25"/>
          <w:u w:val="single"/>
        </w:rPr>
        <w:t>–</w:t>
      </w:r>
      <w:r w:rsidRPr="00771EBE">
        <w:rPr>
          <w:rFonts w:cs="Times New Roman"/>
          <w:b/>
          <w:szCs w:val="25"/>
          <w:u w:val="single"/>
        </w:rPr>
        <w:t xml:space="preserve"> </w:t>
      </w:r>
      <w:r w:rsidR="00A23336" w:rsidRPr="00771EBE">
        <w:rPr>
          <w:rFonts w:cs="Times New Roman"/>
          <w:b/>
          <w:szCs w:val="25"/>
          <w:u w:val="single"/>
        </w:rPr>
        <w:t>Trattamento dei dati personali</w:t>
      </w:r>
    </w:p>
    <w:p w14:paraId="12727EC3" w14:textId="4C7DDD2A" w:rsidR="00997316" w:rsidRPr="00771EBE" w:rsidRDefault="00A23336" w:rsidP="00771EBE">
      <w:pPr>
        <w:spacing w:after="0"/>
        <w:rPr>
          <w:rFonts w:cs="Times New Roman"/>
          <w:szCs w:val="25"/>
        </w:rPr>
      </w:pPr>
      <w:r w:rsidRPr="00771EBE">
        <w:rPr>
          <w:rFonts w:cs="Times New Roman"/>
          <w:b/>
          <w:szCs w:val="25"/>
        </w:rPr>
        <w:t>1</w:t>
      </w:r>
      <w:r w:rsidR="00473B09" w:rsidRPr="00771EBE">
        <w:rPr>
          <w:rFonts w:cs="Times New Roman"/>
          <w:b/>
          <w:szCs w:val="25"/>
        </w:rPr>
        <w:t>2</w:t>
      </w:r>
      <w:r w:rsidRPr="00771EBE">
        <w:rPr>
          <w:rFonts w:cs="Times New Roman"/>
          <w:b/>
          <w:szCs w:val="25"/>
        </w:rPr>
        <w:t xml:space="preserve">.1 </w:t>
      </w:r>
      <w:r w:rsidR="00E535B8" w:rsidRPr="00771EBE">
        <w:rPr>
          <w:rFonts w:cs="Times New Roman"/>
          <w:szCs w:val="25"/>
        </w:rPr>
        <w:t>L</w:t>
      </w:r>
      <w:r w:rsidR="00BC283E" w:rsidRPr="00771EBE">
        <w:rPr>
          <w:rFonts w:cs="Times New Roman"/>
          <w:szCs w:val="25"/>
        </w:rPr>
        <w:t>’</w:t>
      </w:r>
      <w:r w:rsidR="007C171C" w:rsidRPr="00771EBE">
        <w:rPr>
          <w:rFonts w:cs="Times New Roman"/>
          <w:szCs w:val="25"/>
        </w:rPr>
        <w:t>Acquirente</w:t>
      </w:r>
      <w:r w:rsidR="00BC283E" w:rsidRPr="00771EBE">
        <w:rPr>
          <w:rFonts w:cs="Times New Roman"/>
          <w:szCs w:val="25"/>
        </w:rPr>
        <w:t>, in quanto interessato dai trattamenti e</w:t>
      </w:r>
      <w:r w:rsidR="002F4073" w:rsidRPr="00771EBE">
        <w:rPr>
          <w:rFonts w:cs="Times New Roman"/>
          <w:szCs w:val="25"/>
        </w:rPr>
        <w:t xml:space="preserve">ffettuati presso l’Azienda, titolare del trattamento, </w:t>
      </w:r>
      <w:r w:rsidR="00AF79D6" w:rsidRPr="00771EBE">
        <w:rPr>
          <w:rFonts w:cs="Times New Roman"/>
          <w:szCs w:val="25"/>
        </w:rPr>
        <w:t>con la sottoscrizione del contratto acconsente al trattamento dei dati ai sensi delle vigenti disposizioni</w:t>
      </w:r>
      <w:r w:rsidR="00416FD9" w:rsidRPr="00771EBE">
        <w:rPr>
          <w:rFonts w:cs="Times New Roman"/>
          <w:szCs w:val="25"/>
        </w:rPr>
        <w:t xml:space="preserve"> normative.</w:t>
      </w:r>
    </w:p>
    <w:p w14:paraId="6C30FB7B" w14:textId="2481BDA6" w:rsidR="00F200C6" w:rsidRPr="00771EBE" w:rsidRDefault="00416FD9" w:rsidP="00771EBE">
      <w:pPr>
        <w:spacing w:after="0"/>
        <w:rPr>
          <w:rFonts w:cs="Times New Roman"/>
          <w:b/>
          <w:szCs w:val="25"/>
          <w:u w:val="single"/>
        </w:rPr>
      </w:pPr>
      <w:r w:rsidRPr="00771EBE">
        <w:rPr>
          <w:rFonts w:cs="Times New Roman"/>
          <w:b/>
          <w:szCs w:val="25"/>
          <w:u w:val="single"/>
        </w:rPr>
        <w:t>Articolo</w:t>
      </w:r>
      <w:r w:rsidR="00F200C6" w:rsidRPr="00771EBE">
        <w:rPr>
          <w:rFonts w:cs="Times New Roman"/>
          <w:b/>
          <w:szCs w:val="25"/>
          <w:u w:val="single"/>
        </w:rPr>
        <w:t xml:space="preserve"> 1</w:t>
      </w:r>
      <w:r w:rsidR="00473B09" w:rsidRPr="00771EBE">
        <w:rPr>
          <w:rFonts w:cs="Times New Roman"/>
          <w:b/>
          <w:szCs w:val="25"/>
          <w:u w:val="single"/>
        </w:rPr>
        <w:t>3</w:t>
      </w:r>
      <w:r w:rsidR="00F200C6" w:rsidRPr="00771EBE">
        <w:rPr>
          <w:rFonts w:cs="Times New Roman"/>
          <w:b/>
          <w:szCs w:val="25"/>
          <w:u w:val="single"/>
        </w:rPr>
        <w:t xml:space="preserve"> – Attestato di prestazione energetica</w:t>
      </w:r>
    </w:p>
    <w:p w14:paraId="653E9DF3" w14:textId="010C7634" w:rsidR="00F200C6" w:rsidRPr="00771EBE" w:rsidRDefault="00F200C6" w:rsidP="00771EBE">
      <w:pPr>
        <w:spacing w:after="0"/>
        <w:rPr>
          <w:rFonts w:cs="Times New Roman"/>
          <w:szCs w:val="25"/>
        </w:rPr>
      </w:pPr>
      <w:r w:rsidRPr="00771EBE">
        <w:rPr>
          <w:rFonts w:cs="Times New Roman"/>
          <w:b/>
          <w:szCs w:val="25"/>
        </w:rPr>
        <w:t>1</w:t>
      </w:r>
      <w:r w:rsidR="00473B09" w:rsidRPr="00771EBE">
        <w:rPr>
          <w:rFonts w:cs="Times New Roman"/>
          <w:b/>
          <w:szCs w:val="25"/>
        </w:rPr>
        <w:t>3</w:t>
      </w:r>
      <w:r w:rsidRPr="00771EBE">
        <w:rPr>
          <w:rFonts w:cs="Times New Roman"/>
          <w:b/>
          <w:szCs w:val="25"/>
        </w:rPr>
        <w:t>.1.</w:t>
      </w:r>
      <w:r w:rsidR="00742CE7" w:rsidRPr="00771EBE">
        <w:rPr>
          <w:rFonts w:cs="Times New Roman"/>
          <w:szCs w:val="25"/>
        </w:rPr>
        <w:t xml:space="preserve"> </w:t>
      </w:r>
      <w:r w:rsidR="00024EBC" w:rsidRPr="00771EBE">
        <w:rPr>
          <w:rFonts w:cs="Times New Roman"/>
          <w:szCs w:val="25"/>
        </w:rPr>
        <w:t>I</w:t>
      </w:r>
      <w:r w:rsidR="008017B7" w:rsidRPr="00771EBE">
        <w:rPr>
          <w:rFonts w:cs="Times New Roman"/>
          <w:szCs w:val="25"/>
        </w:rPr>
        <w:t>n ordine alla attestazione della prestazione energetica de</w:t>
      </w:r>
      <w:r w:rsidR="003A1BFA" w:rsidRPr="00771EBE">
        <w:rPr>
          <w:rFonts w:cs="Times New Roman"/>
          <w:szCs w:val="25"/>
        </w:rPr>
        <w:t>gli Immobili</w:t>
      </w:r>
      <w:r w:rsidR="00742CE7" w:rsidRPr="00771EBE">
        <w:rPr>
          <w:rFonts w:cs="Times New Roman"/>
          <w:szCs w:val="25"/>
        </w:rPr>
        <w:t xml:space="preserve"> si </w:t>
      </w:r>
      <w:r w:rsidR="00024EBC" w:rsidRPr="00771EBE">
        <w:rPr>
          <w:rFonts w:cs="Times New Roman"/>
          <w:szCs w:val="25"/>
        </w:rPr>
        <w:t>rinvia alla documentazione al riguardo allegata</w:t>
      </w:r>
    </w:p>
    <w:p w14:paraId="12746AE5" w14:textId="2623B26B" w:rsidR="0078375E" w:rsidRDefault="0078375E" w:rsidP="00771EBE">
      <w:pPr>
        <w:spacing w:after="0"/>
        <w:rPr>
          <w:rFonts w:cs="Times New Roman"/>
          <w:szCs w:val="25"/>
        </w:rPr>
      </w:pPr>
    </w:p>
    <w:p w14:paraId="59CAED9F" w14:textId="77777777" w:rsidR="00AF6354" w:rsidRDefault="00AF6354" w:rsidP="00AF6354">
      <w:pPr>
        <w:spacing w:after="0"/>
        <w:rPr>
          <w:rFonts w:cs="Times New Roman"/>
          <w:b/>
          <w:i/>
          <w:iCs/>
          <w:szCs w:val="25"/>
          <w:u w:val="single"/>
        </w:rPr>
      </w:pPr>
      <w:r>
        <w:rPr>
          <w:rFonts w:cs="Times New Roman"/>
          <w:b/>
          <w:i/>
          <w:iCs/>
          <w:szCs w:val="25"/>
          <w:highlight w:val="lightGray"/>
          <w:u w:val="single"/>
        </w:rPr>
        <w:t>Articolo 14 – Condizione Sospensiva [EVENTUALE]</w:t>
      </w:r>
    </w:p>
    <w:p w14:paraId="590ADAFB" w14:textId="77777777" w:rsidR="00AF6354" w:rsidRDefault="00AF6354" w:rsidP="00AF6354">
      <w:pPr>
        <w:spacing w:after="0"/>
        <w:rPr>
          <w:rStyle w:val="MSGENFONTSTYLENAMETEMPLATEROLENUMBERMSGENFONTSTYLENAMEBYROLETEXT2"/>
          <w:color w:val="000000"/>
        </w:rPr>
      </w:pPr>
      <w:r>
        <w:rPr>
          <w:rFonts w:cs="Times New Roman"/>
          <w:b/>
          <w:i/>
          <w:iCs/>
          <w:szCs w:val="25"/>
        </w:rPr>
        <w:t>14.1.</w:t>
      </w:r>
      <w:r>
        <w:rPr>
          <w:rFonts w:cs="Times New Roman"/>
          <w:i/>
          <w:iCs/>
          <w:szCs w:val="25"/>
        </w:rPr>
        <w:t xml:space="preserve"> Il presente contratto, essendo sottoscritto </w:t>
      </w:r>
      <w:r>
        <w:rPr>
          <w:rStyle w:val="MSGENFONTSTYLENAMETEMPLATEROLENUMBERMSGENFONTSTYLENAMEBYROLETEXT2"/>
          <w:i/>
          <w:iCs/>
          <w:color w:val="000000"/>
          <w:szCs w:val="25"/>
        </w:rPr>
        <w:t xml:space="preserve">prima del completamento della procedura per la conferma della sussistenza dei requisiti soggettivi per </w:t>
      </w:r>
      <w:r>
        <w:rPr>
          <w:rStyle w:val="MSGENFONTSTYLENAMETEMPLATEROLENUMBERMSGENFONTSTYLENAMEBYROLETEXT2"/>
          <w:i/>
          <w:iCs/>
          <w:color w:val="000000"/>
          <w:szCs w:val="25"/>
        </w:rPr>
        <w:lastRenderedPageBreak/>
        <w:t xml:space="preserve">l’accreditamento a seguito della variazione della compagine societaria della Società, è sospensivamente condizionato al positivo completamento entro il __/__/___ (quattro mesi dall’aggiudicazione) della procedura per la conferma della sussistenza dei requisiti soggettivi per l’accreditamento a seguito della variazione della compagine societaria della Società, </w:t>
      </w:r>
      <w:bookmarkStart w:id="9" w:name="_Hlk523320166"/>
      <w:r>
        <w:rPr>
          <w:rStyle w:val="MSGENFONTSTYLENAMETEMPLATEROLENUMBERMSGENFONTSTYLENAMEBYROLETEXT2"/>
          <w:i/>
          <w:iCs/>
          <w:color w:val="000000"/>
          <w:szCs w:val="25"/>
        </w:rPr>
        <w:t>ferma restando la possibilità per l’Azienda di accordare una motivata proroga di quel termine nel caso in cui vi sia un ritardo non imputabile all’aggiudicatario nella procedura di rinnovo/conferma dell’autorizzazione e dell’accreditamento o comunque nella procedura per la conferma della sussistenza dei su indicati requisiti soggettivi</w:t>
      </w:r>
      <w:bookmarkEnd w:id="9"/>
      <w:r>
        <w:rPr>
          <w:rStyle w:val="MSGENFONTSTYLENAMETEMPLATEROLENUMBERMSGENFONTSTYLENAMEBYROLETEXT2"/>
          <w:i/>
          <w:iCs/>
          <w:color w:val="000000"/>
          <w:szCs w:val="25"/>
        </w:rPr>
        <w:t>.</w:t>
      </w:r>
      <w:bookmarkStart w:id="10" w:name="_Hlk523320232"/>
    </w:p>
    <w:p w14:paraId="107FB072" w14:textId="77777777" w:rsidR="00AF6354" w:rsidRDefault="00AF6354" w:rsidP="00AF6354">
      <w:pPr>
        <w:spacing w:after="0"/>
        <w:rPr>
          <w:rStyle w:val="MSGENFONTSTYLENAMETEMPLATEROLENUMBERMSGENFONTSTYLENAMEBYROLETEXT2"/>
          <w:i/>
          <w:iCs/>
          <w:color w:val="000000"/>
          <w:szCs w:val="25"/>
        </w:rPr>
      </w:pPr>
      <w:r>
        <w:rPr>
          <w:rStyle w:val="MSGENFONTSTYLENAMETEMPLATEROLENUMBERMSGENFONTSTYLENAMEBYROLETEXT2"/>
          <w:b/>
          <w:i/>
          <w:iCs/>
          <w:color w:val="000000"/>
          <w:szCs w:val="25"/>
        </w:rPr>
        <w:t xml:space="preserve">14.2. </w:t>
      </w:r>
      <w:r>
        <w:rPr>
          <w:rStyle w:val="MSGENFONTSTYLENAMETEMPLATEROLENUMBERMSGENFONTSTYLENAMEBYROLETEXT2"/>
          <w:i/>
          <w:iCs/>
          <w:color w:val="000000"/>
          <w:szCs w:val="25"/>
        </w:rPr>
        <w:t>Ove l’evento dedotto in condizione sospensiva non si verifichi per fatto imputabile alla Parte acquirente entro la data indicata nel precedente punto 18.1 il contratto di compravendita degli Immobili oggetto del presente Bando rimarrà privo di effetti, gli Immobili rimarranno di proprietà dell’Azienda e nulla sarà dovuto alla parte acquirente</w:t>
      </w:r>
      <w:bookmarkEnd w:id="10"/>
      <w:r>
        <w:rPr>
          <w:rStyle w:val="MSGENFONTSTYLENAMETEMPLATEROLENUMBERMSGENFONTSTYLENAMEBYROLETEXT2"/>
          <w:i/>
          <w:iCs/>
          <w:color w:val="000000"/>
          <w:szCs w:val="25"/>
        </w:rPr>
        <w:t>.</w:t>
      </w:r>
    </w:p>
    <w:p w14:paraId="0DA0B00D" w14:textId="77777777" w:rsidR="00AF6354" w:rsidRDefault="00AF6354" w:rsidP="00AF6354">
      <w:pPr>
        <w:spacing w:after="0"/>
        <w:rPr>
          <w:rStyle w:val="MSGENFONTSTYLENAMETEMPLATEROLENUMBERMSGENFONTSTYLENAMEBYROLETEXT2"/>
          <w:i/>
          <w:iCs/>
          <w:color w:val="000000"/>
          <w:szCs w:val="25"/>
        </w:rPr>
      </w:pPr>
      <w:r>
        <w:rPr>
          <w:rStyle w:val="MSGENFONTSTYLENAMETEMPLATEROLENUMBERMSGENFONTSTYLENAMEBYROLETEXT2"/>
          <w:i/>
          <w:iCs/>
          <w:color w:val="000000"/>
          <w:szCs w:val="25"/>
        </w:rPr>
        <w:t>Fermo restando quanto previsto nel successivo articolo 14.3, l’Azienda provvederà a restituire eventuali importi già ricevuti a titolo di corrispettivo della vendita, con riserva di agire per l’eventuale danno subito.</w:t>
      </w:r>
    </w:p>
    <w:p w14:paraId="688EA3C2" w14:textId="77777777" w:rsidR="00AF6354" w:rsidRDefault="00AF6354" w:rsidP="00AF6354">
      <w:pPr>
        <w:spacing w:after="0"/>
        <w:rPr>
          <w:rStyle w:val="MSGENFONTSTYLENAMETEMPLATEROLENUMBERMSGENFONTSTYLENAMEBYROLETEXT2"/>
          <w:i/>
          <w:iCs/>
          <w:color w:val="000000"/>
          <w:szCs w:val="25"/>
        </w:rPr>
      </w:pPr>
      <w:r>
        <w:rPr>
          <w:rStyle w:val="MSGENFONTSTYLENAMETEMPLATEROLENUMBERMSGENFONTSTYLENAMEBYROLETEXT2"/>
          <w:b/>
          <w:i/>
          <w:iCs/>
          <w:color w:val="000000"/>
          <w:szCs w:val="25"/>
        </w:rPr>
        <w:t>14.3.</w:t>
      </w:r>
      <w:r>
        <w:rPr>
          <w:rStyle w:val="MSGENFONTSTYLENAMETEMPLATEROLENUMBERMSGENFONTSTYLENAMEBYROLETEXT2"/>
          <w:i/>
          <w:iCs/>
          <w:color w:val="000000"/>
          <w:szCs w:val="25"/>
        </w:rPr>
        <w:t xml:space="preserve"> </w:t>
      </w:r>
      <w:r>
        <w:rPr>
          <w:rStyle w:val="MSGENFONTSTYLENAMETEMPLATEROLENUMBERMSGENFONTSTYLENAMEBYROLETEXT2"/>
          <w:i/>
          <w:iCs/>
          <w:color w:val="000000"/>
          <w:szCs w:val="25"/>
          <w:highlight w:val="lightGray"/>
        </w:rPr>
        <w:t>(eventualmente)</w:t>
      </w:r>
      <w:r>
        <w:rPr>
          <w:rStyle w:val="MSGENFONTSTYLENAMETEMPLATEROLENUMBERMSGENFONTSTYLENAMEBYROLETEXT2"/>
          <w:i/>
          <w:iCs/>
          <w:color w:val="000000"/>
          <w:szCs w:val="25"/>
        </w:rPr>
        <w:t xml:space="preserve"> L’acquirente, all’atto della sottoscrizione della presente, in luogo del versamento del corrispettivo della vendita, consegna all’Azienda fideiussione bancaria (n.________ rilasciata da _________) di pari importo a garanzia, per il caso di avveramento della condizione sospensiva di cui al precedente punto 18.1, del versamento a favore dell’Azienda, entro il termine perentorio di 15 giorni dall’avveramento della ridetta condizione, del Corrispettivo della vendita di cui all’articolo 6.</w:t>
      </w:r>
    </w:p>
    <w:p w14:paraId="432D3CCB" w14:textId="77777777" w:rsidR="00AF6354" w:rsidRDefault="00AF6354" w:rsidP="00AF6354">
      <w:pPr>
        <w:spacing w:after="0"/>
        <w:rPr>
          <w:rStyle w:val="MSGENFONTSTYLENAMETEMPLATEROLENUMBERMSGENFONTSTYLENAMEBYROLETEXT2"/>
          <w:rFonts w:eastAsia="Arial"/>
          <w:i/>
          <w:iCs/>
          <w:color w:val="000000"/>
          <w:szCs w:val="25"/>
        </w:rPr>
      </w:pPr>
      <w:r>
        <w:rPr>
          <w:rStyle w:val="MSGENFONTSTYLENAMETEMPLATEROLENUMBERMSGENFONTSTYLENAMEBYROLETEXT2"/>
          <w:i/>
          <w:iCs/>
          <w:color w:val="000000"/>
          <w:szCs w:val="25"/>
        </w:rPr>
        <w:t xml:space="preserve">La fideiussione, che prevede la rinuncia al benefìcio della preventiva escussione del debitore principale, la rinuncia ad avvalersi del termine previsto dal 2° comma dell’art. 1957 del codice civile, l’operatività della garanzia entro e non oltre quindici giorni a semplice richiesta scritta dell’Azienda, una validità non inferiore a centottanta giorni e contenente tutti gli elementi necessari alla sua valida costituzione, sarà svincolata dall’Azienda nel momento del versamento a favore dell’Azienda del Corrispettivo della vendita di cui all’articolo 6 ovvero nel momento </w:t>
      </w:r>
      <w:r>
        <w:rPr>
          <w:rStyle w:val="MSGENFONTSTYLENAMETEMPLATEROLENUMBERMSGENFONTSTYLENAMEBYROLETEXT2"/>
          <w:i/>
          <w:iCs/>
          <w:color w:val="000000"/>
          <w:szCs w:val="25"/>
        </w:rPr>
        <w:lastRenderedPageBreak/>
        <w:t>in cui l’Azienda darà atto del mancato avveramento della condizione sospensiva di cui al precedente punto 14.1 con le conseguenze di cui al precedente articolo 14.2.</w:t>
      </w:r>
    </w:p>
    <w:p w14:paraId="4280691F" w14:textId="534D9138" w:rsidR="00AF6354" w:rsidRDefault="00AF6354" w:rsidP="00771EBE">
      <w:pPr>
        <w:spacing w:after="0"/>
        <w:rPr>
          <w:rFonts w:cs="Times New Roman"/>
          <w:szCs w:val="25"/>
        </w:rPr>
      </w:pPr>
    </w:p>
    <w:p w14:paraId="61C8EBB5" w14:textId="77777777" w:rsidR="00AF6354" w:rsidRPr="00771EBE" w:rsidRDefault="00AF6354" w:rsidP="00771EBE">
      <w:pPr>
        <w:spacing w:after="0"/>
        <w:rPr>
          <w:rFonts w:cs="Times New Roman"/>
          <w:szCs w:val="25"/>
        </w:rPr>
      </w:pPr>
    </w:p>
    <w:p w14:paraId="6507C539" w14:textId="289825AE" w:rsidR="00337F71" w:rsidRPr="00771EBE" w:rsidRDefault="009144A9" w:rsidP="00771EBE">
      <w:pPr>
        <w:spacing w:after="0"/>
        <w:rPr>
          <w:rFonts w:cs="Times New Roman"/>
          <w:szCs w:val="25"/>
        </w:rPr>
      </w:pPr>
      <w:r w:rsidRPr="00771EBE">
        <w:rPr>
          <w:rFonts w:cs="Times New Roman"/>
          <w:szCs w:val="25"/>
        </w:rPr>
        <w:t>Letto, confermato e sottoscritto</w:t>
      </w:r>
    </w:p>
    <w:p w14:paraId="73C25579" w14:textId="6F0EBF83" w:rsidR="003803F3" w:rsidRPr="00771EBE" w:rsidRDefault="009144A9" w:rsidP="00771EBE">
      <w:pPr>
        <w:spacing w:after="0"/>
        <w:rPr>
          <w:rFonts w:cs="Times New Roman"/>
          <w:szCs w:val="25"/>
        </w:rPr>
      </w:pPr>
      <w:r w:rsidRPr="00771EBE">
        <w:rPr>
          <w:rFonts w:cs="Times New Roman"/>
          <w:szCs w:val="25"/>
        </w:rPr>
        <w:t>Venezia-Mestre, lì</w:t>
      </w:r>
      <w:r w:rsidR="00A62288" w:rsidRPr="00771EBE">
        <w:rPr>
          <w:rFonts w:cs="Times New Roman"/>
          <w:szCs w:val="25"/>
        </w:rPr>
        <w:t>.</w:t>
      </w:r>
    </w:p>
    <w:sectPr w:rsidR="003803F3" w:rsidRPr="00771EBE" w:rsidSect="003F4B2D">
      <w:headerReference w:type="default" r:id="rId12"/>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AB7E9" w14:textId="77777777" w:rsidR="00AA38F3" w:rsidRDefault="00AA38F3" w:rsidP="003F4B2D">
      <w:pPr>
        <w:spacing w:after="0" w:line="240" w:lineRule="auto"/>
      </w:pPr>
      <w:r>
        <w:separator/>
      </w:r>
    </w:p>
  </w:endnote>
  <w:endnote w:type="continuationSeparator" w:id="0">
    <w:p w14:paraId="1366D0A7" w14:textId="77777777" w:rsidR="00AA38F3" w:rsidRDefault="00AA38F3" w:rsidP="003F4B2D">
      <w:pPr>
        <w:spacing w:after="0" w:line="240" w:lineRule="auto"/>
      </w:pPr>
      <w:r>
        <w:continuationSeparator/>
      </w:r>
    </w:p>
  </w:endnote>
  <w:endnote w:type="continuationNotice" w:id="1">
    <w:p w14:paraId="66FF4457" w14:textId="77777777" w:rsidR="00AA38F3" w:rsidRDefault="00AA3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implified Arabic Fixed">
    <w:altName w:val="Simplified Arabic Fixed"/>
    <w:panose1 w:val="02070309020205020404"/>
    <w:charset w:val="B2"/>
    <w:family w:val="modern"/>
    <w:pitch w:val="fixed"/>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F752C" w14:textId="77777777" w:rsidR="00AA38F3" w:rsidRDefault="00AA38F3" w:rsidP="003F4B2D">
      <w:pPr>
        <w:spacing w:after="0" w:line="240" w:lineRule="auto"/>
      </w:pPr>
      <w:r>
        <w:separator/>
      </w:r>
    </w:p>
  </w:footnote>
  <w:footnote w:type="continuationSeparator" w:id="0">
    <w:p w14:paraId="32B6AF98" w14:textId="77777777" w:rsidR="00AA38F3" w:rsidRDefault="00AA38F3" w:rsidP="003F4B2D">
      <w:pPr>
        <w:spacing w:after="0" w:line="240" w:lineRule="auto"/>
      </w:pPr>
      <w:r>
        <w:continuationSeparator/>
      </w:r>
    </w:p>
  </w:footnote>
  <w:footnote w:type="continuationNotice" w:id="1">
    <w:p w14:paraId="036C0AE9" w14:textId="77777777" w:rsidR="00AA38F3" w:rsidRDefault="00AA3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211343"/>
      <w:docPartObj>
        <w:docPartGallery w:val="Page Numbers (Top of Page)"/>
        <w:docPartUnique/>
      </w:docPartObj>
    </w:sdtPr>
    <w:sdtEndPr/>
    <w:sdtContent>
      <w:p w14:paraId="43B6F638" w14:textId="613069A6" w:rsidR="00A452E1" w:rsidRDefault="00A452E1">
        <w:pPr>
          <w:pStyle w:val="Intestazione"/>
          <w:jc w:val="center"/>
        </w:pPr>
        <w:r>
          <w:fldChar w:fldCharType="begin"/>
        </w:r>
        <w:r>
          <w:instrText>PAGE   \* MERGEFORMAT</w:instrText>
        </w:r>
        <w:r>
          <w:fldChar w:fldCharType="separate"/>
        </w:r>
        <w:r>
          <w:t>2</w:t>
        </w:r>
        <w:r>
          <w:fldChar w:fldCharType="end"/>
        </w:r>
      </w:p>
    </w:sdtContent>
  </w:sdt>
  <w:p w14:paraId="612A2BF0" w14:textId="77777777" w:rsidR="00A452E1" w:rsidRDefault="00A452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51ACA692"/>
    <w:name w:val="WW8Num6"/>
    <w:lvl w:ilvl="0">
      <w:start w:val="1"/>
      <w:numFmt w:val="lowerLetter"/>
      <w:lvlText w:val="%1)"/>
      <w:lvlJc w:val="left"/>
      <w:pPr>
        <w:tabs>
          <w:tab w:val="num" w:pos="0"/>
        </w:tabs>
        <w:ind w:left="0" w:firstLine="0"/>
      </w:pPr>
      <w:rPr>
        <w:rFonts w:ascii="Times New Roman" w:eastAsia="Times New Roman" w:hAnsi="Times New Roman" w:cs="Times New Roman" w:hint="default"/>
        <w:b w:val="0"/>
        <w:i w:val="0"/>
        <w:caps w:val="0"/>
        <w:smallCaps w:val="0"/>
        <w:strike w:val="0"/>
        <w:dstrike w:val="0"/>
        <w:color w:val="000000"/>
        <w:spacing w:val="0"/>
        <w:w w:val="100"/>
        <w:position w:val="0"/>
        <w:sz w:val="25"/>
        <w:szCs w:val="25"/>
        <w:u w:val="none"/>
        <w:vertAlign w:val="baseline"/>
      </w:rPr>
    </w:lvl>
    <w:lvl w:ilvl="1">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2">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3">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4">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5">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6">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7">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8">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abstractNum>
  <w:abstractNum w:abstractNumId="1" w15:restartNumberingAfterBreak="0">
    <w:nsid w:val="06813F59"/>
    <w:multiLevelType w:val="hybridMultilevel"/>
    <w:tmpl w:val="E21CCAF2"/>
    <w:lvl w:ilvl="0" w:tplc="9C4A444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C7800"/>
    <w:multiLevelType w:val="hybridMultilevel"/>
    <w:tmpl w:val="F8AEF1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061A22"/>
    <w:multiLevelType w:val="hybridMultilevel"/>
    <w:tmpl w:val="047A1E0E"/>
    <w:lvl w:ilvl="0" w:tplc="5296B336">
      <w:start w:val="1"/>
      <w:numFmt w:val="bullet"/>
      <w:lvlText w:val="-"/>
      <w:lvlJc w:val="left"/>
      <w:pPr>
        <w:ind w:left="720" w:hanging="360"/>
      </w:pPr>
      <w:rPr>
        <w:rFonts w:ascii="Simplified Arabic Fixed" w:hAnsi="Simplified Arabic Fixe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4F6439"/>
    <w:multiLevelType w:val="multilevel"/>
    <w:tmpl w:val="5B10F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18D"/>
    <w:multiLevelType w:val="hybridMultilevel"/>
    <w:tmpl w:val="0AA4A02C"/>
    <w:lvl w:ilvl="0" w:tplc="3EF81C58">
      <w:start w:val="1"/>
      <w:numFmt w:val="lowerLetter"/>
      <w:lvlText w:val="%1)"/>
      <w:lvlJc w:val="left"/>
      <w:pPr>
        <w:ind w:left="720" w:hanging="360"/>
      </w:pPr>
      <w:rPr>
        <w:rFonts w:ascii="Times New Roman" w:eastAsiaTheme="minorEastAsia" w:hAnsi="Times New Roman"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4201A"/>
    <w:multiLevelType w:val="hybridMultilevel"/>
    <w:tmpl w:val="F522C938"/>
    <w:lvl w:ilvl="0" w:tplc="5296B33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284D40"/>
    <w:multiLevelType w:val="hybridMultilevel"/>
    <w:tmpl w:val="85DCC1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83C69DA"/>
    <w:multiLevelType w:val="hybridMultilevel"/>
    <w:tmpl w:val="56A08B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1"/>
  </w:num>
  <w:num w:numId="6">
    <w:abstractNumId w:val="8"/>
  </w:num>
  <w:num w:numId="7">
    <w:abstractNumId w:val="2"/>
  </w:num>
  <w:num w:numId="8">
    <w:abstractNumId w:val="0"/>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EF"/>
    <w:rsid w:val="00002258"/>
    <w:rsid w:val="00003607"/>
    <w:rsid w:val="000046F5"/>
    <w:rsid w:val="00021872"/>
    <w:rsid w:val="00023F65"/>
    <w:rsid w:val="00024EBC"/>
    <w:rsid w:val="00026C23"/>
    <w:rsid w:val="00031217"/>
    <w:rsid w:val="000323F6"/>
    <w:rsid w:val="00036367"/>
    <w:rsid w:val="000418BD"/>
    <w:rsid w:val="00043F96"/>
    <w:rsid w:val="00046704"/>
    <w:rsid w:val="00051F58"/>
    <w:rsid w:val="00053080"/>
    <w:rsid w:val="00053DF3"/>
    <w:rsid w:val="000574EE"/>
    <w:rsid w:val="00057CBA"/>
    <w:rsid w:val="00063EB8"/>
    <w:rsid w:val="00064366"/>
    <w:rsid w:val="0006521D"/>
    <w:rsid w:val="00070051"/>
    <w:rsid w:val="00070B83"/>
    <w:rsid w:val="00071475"/>
    <w:rsid w:val="00072300"/>
    <w:rsid w:val="0007561A"/>
    <w:rsid w:val="00081657"/>
    <w:rsid w:val="00083AF8"/>
    <w:rsid w:val="00087814"/>
    <w:rsid w:val="00087C7B"/>
    <w:rsid w:val="00094F2B"/>
    <w:rsid w:val="00096135"/>
    <w:rsid w:val="0009654A"/>
    <w:rsid w:val="000A34D7"/>
    <w:rsid w:val="000A41D0"/>
    <w:rsid w:val="000A47AC"/>
    <w:rsid w:val="000A6B9B"/>
    <w:rsid w:val="000A73CF"/>
    <w:rsid w:val="000A7751"/>
    <w:rsid w:val="000B0043"/>
    <w:rsid w:val="000B0FF2"/>
    <w:rsid w:val="000B28A2"/>
    <w:rsid w:val="000B61B1"/>
    <w:rsid w:val="000C4F4D"/>
    <w:rsid w:val="000C50F5"/>
    <w:rsid w:val="000D097F"/>
    <w:rsid w:val="000D3AEC"/>
    <w:rsid w:val="000D59B2"/>
    <w:rsid w:val="000E2220"/>
    <w:rsid w:val="000E4140"/>
    <w:rsid w:val="000E55A0"/>
    <w:rsid w:val="000E629E"/>
    <w:rsid w:val="000F1635"/>
    <w:rsid w:val="000F286F"/>
    <w:rsid w:val="000F3C51"/>
    <w:rsid w:val="000F4C3B"/>
    <w:rsid w:val="000F6D4E"/>
    <w:rsid w:val="000F7799"/>
    <w:rsid w:val="00100357"/>
    <w:rsid w:val="00106C48"/>
    <w:rsid w:val="001109B3"/>
    <w:rsid w:val="00112A51"/>
    <w:rsid w:val="00117234"/>
    <w:rsid w:val="001227E6"/>
    <w:rsid w:val="00124CD0"/>
    <w:rsid w:val="00131D11"/>
    <w:rsid w:val="00142F51"/>
    <w:rsid w:val="00143EE3"/>
    <w:rsid w:val="0014553F"/>
    <w:rsid w:val="00145CED"/>
    <w:rsid w:val="00147125"/>
    <w:rsid w:val="00147A81"/>
    <w:rsid w:val="0015245B"/>
    <w:rsid w:val="00154053"/>
    <w:rsid w:val="001551AB"/>
    <w:rsid w:val="00156054"/>
    <w:rsid w:val="00160403"/>
    <w:rsid w:val="00160DF6"/>
    <w:rsid w:val="00163682"/>
    <w:rsid w:val="00165BE4"/>
    <w:rsid w:val="00166F51"/>
    <w:rsid w:val="00167303"/>
    <w:rsid w:val="0017109A"/>
    <w:rsid w:val="0017145A"/>
    <w:rsid w:val="00172B3C"/>
    <w:rsid w:val="00172F11"/>
    <w:rsid w:val="00173A36"/>
    <w:rsid w:val="00175A09"/>
    <w:rsid w:val="001908FF"/>
    <w:rsid w:val="0019321C"/>
    <w:rsid w:val="00193BCB"/>
    <w:rsid w:val="00197954"/>
    <w:rsid w:val="001A0A6E"/>
    <w:rsid w:val="001A1F58"/>
    <w:rsid w:val="001A3F21"/>
    <w:rsid w:val="001A72BB"/>
    <w:rsid w:val="001B0269"/>
    <w:rsid w:val="001B30BC"/>
    <w:rsid w:val="001B35EF"/>
    <w:rsid w:val="001B453F"/>
    <w:rsid w:val="001B4C6D"/>
    <w:rsid w:val="001B5465"/>
    <w:rsid w:val="001C2209"/>
    <w:rsid w:val="001C23FA"/>
    <w:rsid w:val="001C4A17"/>
    <w:rsid w:val="001D2AE5"/>
    <w:rsid w:val="001D398F"/>
    <w:rsid w:val="001D53AE"/>
    <w:rsid w:val="001D63E7"/>
    <w:rsid w:val="001D77F8"/>
    <w:rsid w:val="001E1DC9"/>
    <w:rsid w:val="001E21DD"/>
    <w:rsid w:val="001E21FF"/>
    <w:rsid w:val="001E22B2"/>
    <w:rsid w:val="001E5914"/>
    <w:rsid w:val="001E62D3"/>
    <w:rsid w:val="001E7301"/>
    <w:rsid w:val="001F0702"/>
    <w:rsid w:val="001F4E4E"/>
    <w:rsid w:val="001F737A"/>
    <w:rsid w:val="001F75B8"/>
    <w:rsid w:val="00201538"/>
    <w:rsid w:val="0020397C"/>
    <w:rsid w:val="00203984"/>
    <w:rsid w:val="0020537E"/>
    <w:rsid w:val="0020621A"/>
    <w:rsid w:val="00206380"/>
    <w:rsid w:val="00206B38"/>
    <w:rsid w:val="00207334"/>
    <w:rsid w:val="00207A86"/>
    <w:rsid w:val="002171BF"/>
    <w:rsid w:val="00232B29"/>
    <w:rsid w:val="00235EB9"/>
    <w:rsid w:val="00237761"/>
    <w:rsid w:val="00237A09"/>
    <w:rsid w:val="00241FA1"/>
    <w:rsid w:val="002450C5"/>
    <w:rsid w:val="00246163"/>
    <w:rsid w:val="00246BDB"/>
    <w:rsid w:val="00253DD8"/>
    <w:rsid w:val="0025460F"/>
    <w:rsid w:val="00254DEF"/>
    <w:rsid w:val="00263FEF"/>
    <w:rsid w:val="00265785"/>
    <w:rsid w:val="002709D8"/>
    <w:rsid w:val="00271F6D"/>
    <w:rsid w:val="00272CDF"/>
    <w:rsid w:val="00277F0A"/>
    <w:rsid w:val="0028144E"/>
    <w:rsid w:val="002816C3"/>
    <w:rsid w:val="002824D1"/>
    <w:rsid w:val="00283090"/>
    <w:rsid w:val="00283297"/>
    <w:rsid w:val="00284483"/>
    <w:rsid w:val="00285B5D"/>
    <w:rsid w:val="00292E47"/>
    <w:rsid w:val="0029714C"/>
    <w:rsid w:val="002978BA"/>
    <w:rsid w:val="00297A04"/>
    <w:rsid w:val="002A0E1A"/>
    <w:rsid w:val="002A2384"/>
    <w:rsid w:val="002A5492"/>
    <w:rsid w:val="002A6AF8"/>
    <w:rsid w:val="002A7D34"/>
    <w:rsid w:val="002B0D71"/>
    <w:rsid w:val="002B26B2"/>
    <w:rsid w:val="002B3FDB"/>
    <w:rsid w:val="002B40E6"/>
    <w:rsid w:val="002B6351"/>
    <w:rsid w:val="002B76FA"/>
    <w:rsid w:val="002C0791"/>
    <w:rsid w:val="002C1CF1"/>
    <w:rsid w:val="002C32CA"/>
    <w:rsid w:val="002C6877"/>
    <w:rsid w:val="002C75F8"/>
    <w:rsid w:val="002D15AA"/>
    <w:rsid w:val="002D17EA"/>
    <w:rsid w:val="002D7946"/>
    <w:rsid w:val="002D7F64"/>
    <w:rsid w:val="002F20AE"/>
    <w:rsid w:val="002F4073"/>
    <w:rsid w:val="002F43EB"/>
    <w:rsid w:val="002F498E"/>
    <w:rsid w:val="002F544F"/>
    <w:rsid w:val="00307B49"/>
    <w:rsid w:val="003113E9"/>
    <w:rsid w:val="003114A5"/>
    <w:rsid w:val="00311E5D"/>
    <w:rsid w:val="00314E13"/>
    <w:rsid w:val="0031572F"/>
    <w:rsid w:val="00325F1B"/>
    <w:rsid w:val="00327BB3"/>
    <w:rsid w:val="003310FF"/>
    <w:rsid w:val="00337225"/>
    <w:rsid w:val="00337F71"/>
    <w:rsid w:val="0034016F"/>
    <w:rsid w:val="00343FCD"/>
    <w:rsid w:val="00347341"/>
    <w:rsid w:val="00351F73"/>
    <w:rsid w:val="00352A3D"/>
    <w:rsid w:val="00353A6D"/>
    <w:rsid w:val="003565D3"/>
    <w:rsid w:val="0036168A"/>
    <w:rsid w:val="00367071"/>
    <w:rsid w:val="003772D5"/>
    <w:rsid w:val="003803F3"/>
    <w:rsid w:val="00380C62"/>
    <w:rsid w:val="00380DE7"/>
    <w:rsid w:val="003844B8"/>
    <w:rsid w:val="00386539"/>
    <w:rsid w:val="00387FE4"/>
    <w:rsid w:val="0039095D"/>
    <w:rsid w:val="00393693"/>
    <w:rsid w:val="00395BCD"/>
    <w:rsid w:val="00396A91"/>
    <w:rsid w:val="003A1BFA"/>
    <w:rsid w:val="003A4E23"/>
    <w:rsid w:val="003A620D"/>
    <w:rsid w:val="003A6846"/>
    <w:rsid w:val="003C2810"/>
    <w:rsid w:val="003C68B6"/>
    <w:rsid w:val="003D1C01"/>
    <w:rsid w:val="003E0CAE"/>
    <w:rsid w:val="003E3336"/>
    <w:rsid w:val="003E5E16"/>
    <w:rsid w:val="003E622B"/>
    <w:rsid w:val="003E7996"/>
    <w:rsid w:val="003F2C3E"/>
    <w:rsid w:val="003F3009"/>
    <w:rsid w:val="003F44B3"/>
    <w:rsid w:val="003F460D"/>
    <w:rsid w:val="003F4B2D"/>
    <w:rsid w:val="003F6171"/>
    <w:rsid w:val="003F6488"/>
    <w:rsid w:val="00401EAD"/>
    <w:rsid w:val="00405C50"/>
    <w:rsid w:val="00406CD7"/>
    <w:rsid w:val="0040704C"/>
    <w:rsid w:val="004071CD"/>
    <w:rsid w:val="0040787E"/>
    <w:rsid w:val="00407DDD"/>
    <w:rsid w:val="00410BC8"/>
    <w:rsid w:val="00411F1B"/>
    <w:rsid w:val="00412471"/>
    <w:rsid w:val="00415EE6"/>
    <w:rsid w:val="00416FD9"/>
    <w:rsid w:val="0042508C"/>
    <w:rsid w:val="00426048"/>
    <w:rsid w:val="00426DD0"/>
    <w:rsid w:val="00426FC7"/>
    <w:rsid w:val="00432A6B"/>
    <w:rsid w:val="004340CB"/>
    <w:rsid w:val="00441A25"/>
    <w:rsid w:val="00444641"/>
    <w:rsid w:val="004458FE"/>
    <w:rsid w:val="004471D0"/>
    <w:rsid w:val="00447294"/>
    <w:rsid w:val="00452AB9"/>
    <w:rsid w:val="00452F1E"/>
    <w:rsid w:val="00455447"/>
    <w:rsid w:val="00465355"/>
    <w:rsid w:val="004668BC"/>
    <w:rsid w:val="004723E1"/>
    <w:rsid w:val="00473B09"/>
    <w:rsid w:val="00473B3F"/>
    <w:rsid w:val="00475BC3"/>
    <w:rsid w:val="00476E1C"/>
    <w:rsid w:val="00481D8F"/>
    <w:rsid w:val="0048576B"/>
    <w:rsid w:val="0048625B"/>
    <w:rsid w:val="004876B6"/>
    <w:rsid w:val="00494171"/>
    <w:rsid w:val="0049714F"/>
    <w:rsid w:val="004A17EB"/>
    <w:rsid w:val="004A214D"/>
    <w:rsid w:val="004A43C0"/>
    <w:rsid w:val="004B5DBF"/>
    <w:rsid w:val="004B62F6"/>
    <w:rsid w:val="004B7136"/>
    <w:rsid w:val="004B7F06"/>
    <w:rsid w:val="004C0596"/>
    <w:rsid w:val="004C3211"/>
    <w:rsid w:val="004C4141"/>
    <w:rsid w:val="004C4BF2"/>
    <w:rsid w:val="004C4CD9"/>
    <w:rsid w:val="004C5F70"/>
    <w:rsid w:val="004D192E"/>
    <w:rsid w:val="004D55B3"/>
    <w:rsid w:val="004D7550"/>
    <w:rsid w:val="004F1804"/>
    <w:rsid w:val="004F22B0"/>
    <w:rsid w:val="004F44E2"/>
    <w:rsid w:val="004F44FA"/>
    <w:rsid w:val="004F6862"/>
    <w:rsid w:val="004F6D25"/>
    <w:rsid w:val="00501350"/>
    <w:rsid w:val="00502903"/>
    <w:rsid w:val="005038AD"/>
    <w:rsid w:val="005060B5"/>
    <w:rsid w:val="00510745"/>
    <w:rsid w:val="00512B0D"/>
    <w:rsid w:val="00513EB7"/>
    <w:rsid w:val="0051527A"/>
    <w:rsid w:val="00515292"/>
    <w:rsid w:val="00515874"/>
    <w:rsid w:val="00517015"/>
    <w:rsid w:val="00517C2A"/>
    <w:rsid w:val="0052275D"/>
    <w:rsid w:val="00522AF7"/>
    <w:rsid w:val="00524C1A"/>
    <w:rsid w:val="00525381"/>
    <w:rsid w:val="00525A12"/>
    <w:rsid w:val="005308EF"/>
    <w:rsid w:val="005331AF"/>
    <w:rsid w:val="005337D7"/>
    <w:rsid w:val="00536092"/>
    <w:rsid w:val="0055013C"/>
    <w:rsid w:val="00554D53"/>
    <w:rsid w:val="00562253"/>
    <w:rsid w:val="00572F14"/>
    <w:rsid w:val="00573715"/>
    <w:rsid w:val="00576FD3"/>
    <w:rsid w:val="00577F61"/>
    <w:rsid w:val="00582DA6"/>
    <w:rsid w:val="005919BA"/>
    <w:rsid w:val="00591E5A"/>
    <w:rsid w:val="00595B1D"/>
    <w:rsid w:val="005A0460"/>
    <w:rsid w:val="005A1B20"/>
    <w:rsid w:val="005A2417"/>
    <w:rsid w:val="005A2483"/>
    <w:rsid w:val="005A2653"/>
    <w:rsid w:val="005A26AE"/>
    <w:rsid w:val="005A2F00"/>
    <w:rsid w:val="005A338B"/>
    <w:rsid w:val="005A3F7C"/>
    <w:rsid w:val="005A75D5"/>
    <w:rsid w:val="005B0889"/>
    <w:rsid w:val="005B2643"/>
    <w:rsid w:val="005B3331"/>
    <w:rsid w:val="005B4236"/>
    <w:rsid w:val="005C3F93"/>
    <w:rsid w:val="005C448B"/>
    <w:rsid w:val="005C5C41"/>
    <w:rsid w:val="005C603F"/>
    <w:rsid w:val="005D43B5"/>
    <w:rsid w:val="005D4C0D"/>
    <w:rsid w:val="005D4F81"/>
    <w:rsid w:val="005D6AD6"/>
    <w:rsid w:val="005E103E"/>
    <w:rsid w:val="005F2EDF"/>
    <w:rsid w:val="005F3C0F"/>
    <w:rsid w:val="005F6061"/>
    <w:rsid w:val="005F6669"/>
    <w:rsid w:val="005F6990"/>
    <w:rsid w:val="005F76F9"/>
    <w:rsid w:val="0060018D"/>
    <w:rsid w:val="00600FBD"/>
    <w:rsid w:val="00604F54"/>
    <w:rsid w:val="006059F2"/>
    <w:rsid w:val="00605BAD"/>
    <w:rsid w:val="00607C0C"/>
    <w:rsid w:val="00613896"/>
    <w:rsid w:val="00615FC9"/>
    <w:rsid w:val="00615FED"/>
    <w:rsid w:val="006165E4"/>
    <w:rsid w:val="00616C9C"/>
    <w:rsid w:val="006172AD"/>
    <w:rsid w:val="00617702"/>
    <w:rsid w:val="006202B8"/>
    <w:rsid w:val="00623355"/>
    <w:rsid w:val="00632D07"/>
    <w:rsid w:val="006360D9"/>
    <w:rsid w:val="00640671"/>
    <w:rsid w:val="00643D53"/>
    <w:rsid w:val="00646DFD"/>
    <w:rsid w:val="006473F0"/>
    <w:rsid w:val="006509AF"/>
    <w:rsid w:val="00652CED"/>
    <w:rsid w:val="006538E6"/>
    <w:rsid w:val="00653D5E"/>
    <w:rsid w:val="00655484"/>
    <w:rsid w:val="00656992"/>
    <w:rsid w:val="00660064"/>
    <w:rsid w:val="006604DE"/>
    <w:rsid w:val="006616C6"/>
    <w:rsid w:val="00664203"/>
    <w:rsid w:val="00666C2E"/>
    <w:rsid w:val="006722C9"/>
    <w:rsid w:val="00672853"/>
    <w:rsid w:val="00673D82"/>
    <w:rsid w:val="00674AA6"/>
    <w:rsid w:val="006769A2"/>
    <w:rsid w:val="006824D5"/>
    <w:rsid w:val="00682AC7"/>
    <w:rsid w:val="00683321"/>
    <w:rsid w:val="006845E6"/>
    <w:rsid w:val="0068499C"/>
    <w:rsid w:val="00685222"/>
    <w:rsid w:val="00687D03"/>
    <w:rsid w:val="006907ED"/>
    <w:rsid w:val="006928C3"/>
    <w:rsid w:val="00694D15"/>
    <w:rsid w:val="00696598"/>
    <w:rsid w:val="00697EF6"/>
    <w:rsid w:val="006A27D0"/>
    <w:rsid w:val="006A2891"/>
    <w:rsid w:val="006A45C6"/>
    <w:rsid w:val="006A57CE"/>
    <w:rsid w:val="006A5D0B"/>
    <w:rsid w:val="006A692A"/>
    <w:rsid w:val="006B0FCD"/>
    <w:rsid w:val="006B29C6"/>
    <w:rsid w:val="006B7B4B"/>
    <w:rsid w:val="006C02DE"/>
    <w:rsid w:val="006C312E"/>
    <w:rsid w:val="006C5051"/>
    <w:rsid w:val="006C5ECE"/>
    <w:rsid w:val="006D4AF1"/>
    <w:rsid w:val="006D4CB4"/>
    <w:rsid w:val="006D7563"/>
    <w:rsid w:val="006D758E"/>
    <w:rsid w:val="006E543D"/>
    <w:rsid w:val="006E6219"/>
    <w:rsid w:val="006F2A26"/>
    <w:rsid w:val="006F6305"/>
    <w:rsid w:val="0070491D"/>
    <w:rsid w:val="00705465"/>
    <w:rsid w:val="00706233"/>
    <w:rsid w:val="007102A9"/>
    <w:rsid w:val="00710465"/>
    <w:rsid w:val="00710C6C"/>
    <w:rsid w:val="00711A27"/>
    <w:rsid w:val="007207EF"/>
    <w:rsid w:val="00720A2D"/>
    <w:rsid w:val="0072348B"/>
    <w:rsid w:val="00726BA9"/>
    <w:rsid w:val="00731DBF"/>
    <w:rsid w:val="00732BF5"/>
    <w:rsid w:val="00740973"/>
    <w:rsid w:val="00741DAE"/>
    <w:rsid w:val="00742CE7"/>
    <w:rsid w:val="007455BE"/>
    <w:rsid w:val="00745EE4"/>
    <w:rsid w:val="007462EB"/>
    <w:rsid w:val="00746981"/>
    <w:rsid w:val="00747214"/>
    <w:rsid w:val="00747695"/>
    <w:rsid w:val="007501FD"/>
    <w:rsid w:val="00753D89"/>
    <w:rsid w:val="00757788"/>
    <w:rsid w:val="00760014"/>
    <w:rsid w:val="007600FD"/>
    <w:rsid w:val="00761099"/>
    <w:rsid w:val="007610A3"/>
    <w:rsid w:val="0076405F"/>
    <w:rsid w:val="00771C97"/>
    <w:rsid w:val="00771EBE"/>
    <w:rsid w:val="00772AB2"/>
    <w:rsid w:val="0077359D"/>
    <w:rsid w:val="0077435D"/>
    <w:rsid w:val="007804E1"/>
    <w:rsid w:val="007824F1"/>
    <w:rsid w:val="0078375E"/>
    <w:rsid w:val="0078475D"/>
    <w:rsid w:val="007907FE"/>
    <w:rsid w:val="007913FA"/>
    <w:rsid w:val="00793138"/>
    <w:rsid w:val="007939D4"/>
    <w:rsid w:val="00794153"/>
    <w:rsid w:val="007A4DD2"/>
    <w:rsid w:val="007A7F47"/>
    <w:rsid w:val="007B45E5"/>
    <w:rsid w:val="007B5522"/>
    <w:rsid w:val="007B6D08"/>
    <w:rsid w:val="007B7FAE"/>
    <w:rsid w:val="007C0289"/>
    <w:rsid w:val="007C171C"/>
    <w:rsid w:val="007C2F29"/>
    <w:rsid w:val="007C5FFD"/>
    <w:rsid w:val="007C624B"/>
    <w:rsid w:val="007C762C"/>
    <w:rsid w:val="007D1729"/>
    <w:rsid w:val="007D1A40"/>
    <w:rsid w:val="007D4A40"/>
    <w:rsid w:val="007D4C97"/>
    <w:rsid w:val="007D59C6"/>
    <w:rsid w:val="007E2497"/>
    <w:rsid w:val="007E36FF"/>
    <w:rsid w:val="007E4229"/>
    <w:rsid w:val="007E761C"/>
    <w:rsid w:val="007F0DDB"/>
    <w:rsid w:val="007F1F7A"/>
    <w:rsid w:val="007F5B05"/>
    <w:rsid w:val="007F6ADE"/>
    <w:rsid w:val="008017B7"/>
    <w:rsid w:val="008019AE"/>
    <w:rsid w:val="00802802"/>
    <w:rsid w:val="0080303B"/>
    <w:rsid w:val="00803595"/>
    <w:rsid w:val="00804270"/>
    <w:rsid w:val="00804F28"/>
    <w:rsid w:val="00812613"/>
    <w:rsid w:val="0081384F"/>
    <w:rsid w:val="0081418B"/>
    <w:rsid w:val="00814206"/>
    <w:rsid w:val="00817108"/>
    <w:rsid w:val="00817C32"/>
    <w:rsid w:val="00821183"/>
    <w:rsid w:val="00823208"/>
    <w:rsid w:val="008256A3"/>
    <w:rsid w:val="00826DF4"/>
    <w:rsid w:val="0082792F"/>
    <w:rsid w:val="008279B9"/>
    <w:rsid w:val="00827C32"/>
    <w:rsid w:val="00827ECF"/>
    <w:rsid w:val="00830620"/>
    <w:rsid w:val="00830E1A"/>
    <w:rsid w:val="00832FB4"/>
    <w:rsid w:val="00837138"/>
    <w:rsid w:val="008402F8"/>
    <w:rsid w:val="00840600"/>
    <w:rsid w:val="00840BCA"/>
    <w:rsid w:val="00843BE1"/>
    <w:rsid w:val="008454C4"/>
    <w:rsid w:val="008469C8"/>
    <w:rsid w:val="00851B59"/>
    <w:rsid w:val="0085560A"/>
    <w:rsid w:val="00857C1F"/>
    <w:rsid w:val="008605F7"/>
    <w:rsid w:val="00860DA9"/>
    <w:rsid w:val="00862335"/>
    <w:rsid w:val="00863519"/>
    <w:rsid w:val="008640C0"/>
    <w:rsid w:val="00867892"/>
    <w:rsid w:val="0087559A"/>
    <w:rsid w:val="00877503"/>
    <w:rsid w:val="00877EBB"/>
    <w:rsid w:val="00880DEC"/>
    <w:rsid w:val="008825FB"/>
    <w:rsid w:val="00883D7E"/>
    <w:rsid w:val="00885F0E"/>
    <w:rsid w:val="00885F14"/>
    <w:rsid w:val="00891397"/>
    <w:rsid w:val="008921F4"/>
    <w:rsid w:val="00894111"/>
    <w:rsid w:val="00894F01"/>
    <w:rsid w:val="00895217"/>
    <w:rsid w:val="0089542C"/>
    <w:rsid w:val="00896373"/>
    <w:rsid w:val="008A06A5"/>
    <w:rsid w:val="008A1192"/>
    <w:rsid w:val="008A47A2"/>
    <w:rsid w:val="008A72B3"/>
    <w:rsid w:val="008A74D5"/>
    <w:rsid w:val="008B1C74"/>
    <w:rsid w:val="008B2519"/>
    <w:rsid w:val="008B4C7C"/>
    <w:rsid w:val="008B4CA6"/>
    <w:rsid w:val="008B5B2B"/>
    <w:rsid w:val="008B5C09"/>
    <w:rsid w:val="008C55E6"/>
    <w:rsid w:val="008D0761"/>
    <w:rsid w:val="008D0E8E"/>
    <w:rsid w:val="008D38DA"/>
    <w:rsid w:val="008D3A54"/>
    <w:rsid w:val="008D4FC9"/>
    <w:rsid w:val="008D54F4"/>
    <w:rsid w:val="008D687C"/>
    <w:rsid w:val="008E17E9"/>
    <w:rsid w:val="008E1B74"/>
    <w:rsid w:val="008E2176"/>
    <w:rsid w:val="008E36B1"/>
    <w:rsid w:val="008E4824"/>
    <w:rsid w:val="008F02D9"/>
    <w:rsid w:val="008F0969"/>
    <w:rsid w:val="008F27F7"/>
    <w:rsid w:val="008F2BCC"/>
    <w:rsid w:val="008F2D47"/>
    <w:rsid w:val="008F59AF"/>
    <w:rsid w:val="008F6310"/>
    <w:rsid w:val="0090282E"/>
    <w:rsid w:val="00906473"/>
    <w:rsid w:val="009107B3"/>
    <w:rsid w:val="009144A9"/>
    <w:rsid w:val="00915D00"/>
    <w:rsid w:val="0092106D"/>
    <w:rsid w:val="00926B0D"/>
    <w:rsid w:val="009313F9"/>
    <w:rsid w:val="00934CA8"/>
    <w:rsid w:val="0094072F"/>
    <w:rsid w:val="0094256D"/>
    <w:rsid w:val="00942800"/>
    <w:rsid w:val="00942844"/>
    <w:rsid w:val="009432A3"/>
    <w:rsid w:val="00943815"/>
    <w:rsid w:val="00944303"/>
    <w:rsid w:val="0094691D"/>
    <w:rsid w:val="0095165D"/>
    <w:rsid w:val="009522F4"/>
    <w:rsid w:val="00954AA5"/>
    <w:rsid w:val="00960313"/>
    <w:rsid w:val="00962D8E"/>
    <w:rsid w:val="00963982"/>
    <w:rsid w:val="009639A8"/>
    <w:rsid w:val="00966A3A"/>
    <w:rsid w:val="0096751E"/>
    <w:rsid w:val="009703FB"/>
    <w:rsid w:val="00970E9F"/>
    <w:rsid w:val="009712E7"/>
    <w:rsid w:val="00971480"/>
    <w:rsid w:val="009729C0"/>
    <w:rsid w:val="00974416"/>
    <w:rsid w:val="00974A66"/>
    <w:rsid w:val="00976C8F"/>
    <w:rsid w:val="00977C1E"/>
    <w:rsid w:val="00991EA9"/>
    <w:rsid w:val="00994F4C"/>
    <w:rsid w:val="009964BD"/>
    <w:rsid w:val="00997316"/>
    <w:rsid w:val="009A1E55"/>
    <w:rsid w:val="009A3A1E"/>
    <w:rsid w:val="009B1D6D"/>
    <w:rsid w:val="009B22D5"/>
    <w:rsid w:val="009B38CF"/>
    <w:rsid w:val="009B79B5"/>
    <w:rsid w:val="009B7A18"/>
    <w:rsid w:val="009C20FB"/>
    <w:rsid w:val="009C4460"/>
    <w:rsid w:val="009C5988"/>
    <w:rsid w:val="009D1D9E"/>
    <w:rsid w:val="009D2BF8"/>
    <w:rsid w:val="009D400B"/>
    <w:rsid w:val="009D41D6"/>
    <w:rsid w:val="009D48C7"/>
    <w:rsid w:val="009D6CC2"/>
    <w:rsid w:val="009E185C"/>
    <w:rsid w:val="009E3A5B"/>
    <w:rsid w:val="009E7603"/>
    <w:rsid w:val="009F10FF"/>
    <w:rsid w:val="009F2CD7"/>
    <w:rsid w:val="009F503A"/>
    <w:rsid w:val="00A037E5"/>
    <w:rsid w:val="00A04460"/>
    <w:rsid w:val="00A06329"/>
    <w:rsid w:val="00A17AB1"/>
    <w:rsid w:val="00A2106B"/>
    <w:rsid w:val="00A23336"/>
    <w:rsid w:val="00A24C52"/>
    <w:rsid w:val="00A25F1D"/>
    <w:rsid w:val="00A26F5D"/>
    <w:rsid w:val="00A33D73"/>
    <w:rsid w:val="00A36072"/>
    <w:rsid w:val="00A40E2F"/>
    <w:rsid w:val="00A43902"/>
    <w:rsid w:val="00A452E1"/>
    <w:rsid w:val="00A50715"/>
    <w:rsid w:val="00A5149E"/>
    <w:rsid w:val="00A51668"/>
    <w:rsid w:val="00A52668"/>
    <w:rsid w:val="00A53DBC"/>
    <w:rsid w:val="00A55215"/>
    <w:rsid w:val="00A602BD"/>
    <w:rsid w:val="00A60C11"/>
    <w:rsid w:val="00A62288"/>
    <w:rsid w:val="00A63741"/>
    <w:rsid w:val="00A63A04"/>
    <w:rsid w:val="00A6406C"/>
    <w:rsid w:val="00A6582F"/>
    <w:rsid w:val="00A70DC6"/>
    <w:rsid w:val="00A71329"/>
    <w:rsid w:val="00A714DE"/>
    <w:rsid w:val="00A717C1"/>
    <w:rsid w:val="00A72DF7"/>
    <w:rsid w:val="00A72F6E"/>
    <w:rsid w:val="00A82D13"/>
    <w:rsid w:val="00A83C79"/>
    <w:rsid w:val="00A8455A"/>
    <w:rsid w:val="00A95993"/>
    <w:rsid w:val="00AA16CA"/>
    <w:rsid w:val="00AA38F3"/>
    <w:rsid w:val="00AA7917"/>
    <w:rsid w:val="00AB3604"/>
    <w:rsid w:val="00AC6433"/>
    <w:rsid w:val="00AD000B"/>
    <w:rsid w:val="00AD0EE2"/>
    <w:rsid w:val="00AD7A90"/>
    <w:rsid w:val="00AE1366"/>
    <w:rsid w:val="00AE1F9C"/>
    <w:rsid w:val="00AE308D"/>
    <w:rsid w:val="00AE51BE"/>
    <w:rsid w:val="00AF2C81"/>
    <w:rsid w:val="00AF39EB"/>
    <w:rsid w:val="00AF44F8"/>
    <w:rsid w:val="00AF4E83"/>
    <w:rsid w:val="00AF6354"/>
    <w:rsid w:val="00AF7090"/>
    <w:rsid w:val="00AF79D6"/>
    <w:rsid w:val="00B03CB3"/>
    <w:rsid w:val="00B04A63"/>
    <w:rsid w:val="00B10AAE"/>
    <w:rsid w:val="00B15CC5"/>
    <w:rsid w:val="00B17864"/>
    <w:rsid w:val="00B23D83"/>
    <w:rsid w:val="00B3159E"/>
    <w:rsid w:val="00B33026"/>
    <w:rsid w:val="00B356C4"/>
    <w:rsid w:val="00B35A09"/>
    <w:rsid w:val="00B35EB7"/>
    <w:rsid w:val="00B36EC6"/>
    <w:rsid w:val="00B40E36"/>
    <w:rsid w:val="00B4106B"/>
    <w:rsid w:val="00B447CD"/>
    <w:rsid w:val="00B523E4"/>
    <w:rsid w:val="00B5456C"/>
    <w:rsid w:val="00B56694"/>
    <w:rsid w:val="00B61942"/>
    <w:rsid w:val="00B62A9B"/>
    <w:rsid w:val="00B64046"/>
    <w:rsid w:val="00B64DE8"/>
    <w:rsid w:val="00B6517D"/>
    <w:rsid w:val="00B67BA6"/>
    <w:rsid w:val="00B7098D"/>
    <w:rsid w:val="00B72133"/>
    <w:rsid w:val="00B846A2"/>
    <w:rsid w:val="00B85005"/>
    <w:rsid w:val="00B90C21"/>
    <w:rsid w:val="00B9213F"/>
    <w:rsid w:val="00B9273B"/>
    <w:rsid w:val="00B954AC"/>
    <w:rsid w:val="00B97577"/>
    <w:rsid w:val="00BA0348"/>
    <w:rsid w:val="00BA1FB8"/>
    <w:rsid w:val="00BA33DA"/>
    <w:rsid w:val="00BA44B0"/>
    <w:rsid w:val="00BA6C78"/>
    <w:rsid w:val="00BB0477"/>
    <w:rsid w:val="00BB1EDA"/>
    <w:rsid w:val="00BB2371"/>
    <w:rsid w:val="00BB318D"/>
    <w:rsid w:val="00BB4EB8"/>
    <w:rsid w:val="00BB5C79"/>
    <w:rsid w:val="00BB63C8"/>
    <w:rsid w:val="00BB6CC9"/>
    <w:rsid w:val="00BB738E"/>
    <w:rsid w:val="00BC283E"/>
    <w:rsid w:val="00BC3F95"/>
    <w:rsid w:val="00BC5979"/>
    <w:rsid w:val="00BC603C"/>
    <w:rsid w:val="00BC7595"/>
    <w:rsid w:val="00BC7A96"/>
    <w:rsid w:val="00BD099C"/>
    <w:rsid w:val="00BD58DB"/>
    <w:rsid w:val="00BE09A8"/>
    <w:rsid w:val="00BE702B"/>
    <w:rsid w:val="00BE7A87"/>
    <w:rsid w:val="00BF0FED"/>
    <w:rsid w:val="00BF619E"/>
    <w:rsid w:val="00C0053E"/>
    <w:rsid w:val="00C020FF"/>
    <w:rsid w:val="00C02138"/>
    <w:rsid w:val="00C02AB9"/>
    <w:rsid w:val="00C03140"/>
    <w:rsid w:val="00C07DFC"/>
    <w:rsid w:val="00C1004F"/>
    <w:rsid w:val="00C21506"/>
    <w:rsid w:val="00C24AD6"/>
    <w:rsid w:val="00C2537C"/>
    <w:rsid w:val="00C30600"/>
    <w:rsid w:val="00C309F5"/>
    <w:rsid w:val="00C30F13"/>
    <w:rsid w:val="00C33B73"/>
    <w:rsid w:val="00C35B4C"/>
    <w:rsid w:val="00C41BC2"/>
    <w:rsid w:val="00C43D46"/>
    <w:rsid w:val="00C463D0"/>
    <w:rsid w:val="00C46558"/>
    <w:rsid w:val="00C53500"/>
    <w:rsid w:val="00C5386B"/>
    <w:rsid w:val="00C56E58"/>
    <w:rsid w:val="00C56E7E"/>
    <w:rsid w:val="00C6279F"/>
    <w:rsid w:val="00C6381F"/>
    <w:rsid w:val="00C63FC5"/>
    <w:rsid w:val="00C66C9F"/>
    <w:rsid w:val="00C70917"/>
    <w:rsid w:val="00C7171B"/>
    <w:rsid w:val="00C746A1"/>
    <w:rsid w:val="00C74A22"/>
    <w:rsid w:val="00C7580B"/>
    <w:rsid w:val="00C76D3E"/>
    <w:rsid w:val="00C76DF2"/>
    <w:rsid w:val="00C80006"/>
    <w:rsid w:val="00C81162"/>
    <w:rsid w:val="00C8166B"/>
    <w:rsid w:val="00C81716"/>
    <w:rsid w:val="00C83F57"/>
    <w:rsid w:val="00C91CE0"/>
    <w:rsid w:val="00C91F56"/>
    <w:rsid w:val="00C92FC4"/>
    <w:rsid w:val="00C94076"/>
    <w:rsid w:val="00CA3D2C"/>
    <w:rsid w:val="00CB0026"/>
    <w:rsid w:val="00CB20F1"/>
    <w:rsid w:val="00CB260D"/>
    <w:rsid w:val="00CB4499"/>
    <w:rsid w:val="00CC0BD2"/>
    <w:rsid w:val="00CC1DDF"/>
    <w:rsid w:val="00CC4202"/>
    <w:rsid w:val="00CC42C1"/>
    <w:rsid w:val="00CC460B"/>
    <w:rsid w:val="00CC7ED9"/>
    <w:rsid w:val="00CD1D1D"/>
    <w:rsid w:val="00CD1E23"/>
    <w:rsid w:val="00CD2650"/>
    <w:rsid w:val="00CD397F"/>
    <w:rsid w:val="00CD4532"/>
    <w:rsid w:val="00CD53AB"/>
    <w:rsid w:val="00CD69C6"/>
    <w:rsid w:val="00CE3C82"/>
    <w:rsid w:val="00CE4861"/>
    <w:rsid w:val="00CF1AE5"/>
    <w:rsid w:val="00CF6B86"/>
    <w:rsid w:val="00CF6C24"/>
    <w:rsid w:val="00D0148D"/>
    <w:rsid w:val="00D037E4"/>
    <w:rsid w:val="00D07A0A"/>
    <w:rsid w:val="00D15036"/>
    <w:rsid w:val="00D1515D"/>
    <w:rsid w:val="00D15DF0"/>
    <w:rsid w:val="00D30BB4"/>
    <w:rsid w:val="00D30D4C"/>
    <w:rsid w:val="00D3128C"/>
    <w:rsid w:val="00D33884"/>
    <w:rsid w:val="00D35BB1"/>
    <w:rsid w:val="00D3748E"/>
    <w:rsid w:val="00D439E2"/>
    <w:rsid w:val="00D43BC2"/>
    <w:rsid w:val="00D44576"/>
    <w:rsid w:val="00D471E2"/>
    <w:rsid w:val="00D52C2A"/>
    <w:rsid w:val="00D5398D"/>
    <w:rsid w:val="00D554C2"/>
    <w:rsid w:val="00D567EB"/>
    <w:rsid w:val="00D601D9"/>
    <w:rsid w:val="00D621BE"/>
    <w:rsid w:val="00D62F47"/>
    <w:rsid w:val="00D62FA0"/>
    <w:rsid w:val="00D62FD5"/>
    <w:rsid w:val="00D642EB"/>
    <w:rsid w:val="00D73407"/>
    <w:rsid w:val="00D737CB"/>
    <w:rsid w:val="00D7483B"/>
    <w:rsid w:val="00D7560F"/>
    <w:rsid w:val="00D82D11"/>
    <w:rsid w:val="00D90D60"/>
    <w:rsid w:val="00D93165"/>
    <w:rsid w:val="00D9445F"/>
    <w:rsid w:val="00DA355B"/>
    <w:rsid w:val="00DA3B45"/>
    <w:rsid w:val="00DA556B"/>
    <w:rsid w:val="00DB4A80"/>
    <w:rsid w:val="00DB548B"/>
    <w:rsid w:val="00DC0091"/>
    <w:rsid w:val="00DD3BF9"/>
    <w:rsid w:val="00DD46CD"/>
    <w:rsid w:val="00DD5538"/>
    <w:rsid w:val="00DE3805"/>
    <w:rsid w:val="00DE619D"/>
    <w:rsid w:val="00DF113E"/>
    <w:rsid w:val="00DF2E0E"/>
    <w:rsid w:val="00E0086F"/>
    <w:rsid w:val="00E01508"/>
    <w:rsid w:val="00E0587B"/>
    <w:rsid w:val="00E14A70"/>
    <w:rsid w:val="00E3065D"/>
    <w:rsid w:val="00E31183"/>
    <w:rsid w:val="00E32687"/>
    <w:rsid w:val="00E34BE3"/>
    <w:rsid w:val="00E3584F"/>
    <w:rsid w:val="00E358AB"/>
    <w:rsid w:val="00E35958"/>
    <w:rsid w:val="00E35C39"/>
    <w:rsid w:val="00E3691A"/>
    <w:rsid w:val="00E41DED"/>
    <w:rsid w:val="00E5110D"/>
    <w:rsid w:val="00E535B8"/>
    <w:rsid w:val="00E556E2"/>
    <w:rsid w:val="00E629E8"/>
    <w:rsid w:val="00E63E9F"/>
    <w:rsid w:val="00E646AE"/>
    <w:rsid w:val="00E6482E"/>
    <w:rsid w:val="00E64BEF"/>
    <w:rsid w:val="00E65D70"/>
    <w:rsid w:val="00E6772F"/>
    <w:rsid w:val="00E71D9B"/>
    <w:rsid w:val="00E74BE2"/>
    <w:rsid w:val="00E8204F"/>
    <w:rsid w:val="00E821E2"/>
    <w:rsid w:val="00E846EE"/>
    <w:rsid w:val="00E9073B"/>
    <w:rsid w:val="00E96133"/>
    <w:rsid w:val="00E97D01"/>
    <w:rsid w:val="00EB520F"/>
    <w:rsid w:val="00EB540F"/>
    <w:rsid w:val="00EC00B5"/>
    <w:rsid w:val="00EC2DD5"/>
    <w:rsid w:val="00EC49F7"/>
    <w:rsid w:val="00ED20E5"/>
    <w:rsid w:val="00ED2CB4"/>
    <w:rsid w:val="00ED4360"/>
    <w:rsid w:val="00ED5500"/>
    <w:rsid w:val="00ED5BF5"/>
    <w:rsid w:val="00ED6590"/>
    <w:rsid w:val="00ED7C36"/>
    <w:rsid w:val="00EE0952"/>
    <w:rsid w:val="00EE4C4D"/>
    <w:rsid w:val="00EE60C1"/>
    <w:rsid w:val="00EF02A6"/>
    <w:rsid w:val="00EF147A"/>
    <w:rsid w:val="00EF467E"/>
    <w:rsid w:val="00EF5561"/>
    <w:rsid w:val="00F001ED"/>
    <w:rsid w:val="00F0105B"/>
    <w:rsid w:val="00F013F3"/>
    <w:rsid w:val="00F032D4"/>
    <w:rsid w:val="00F04922"/>
    <w:rsid w:val="00F050D1"/>
    <w:rsid w:val="00F06271"/>
    <w:rsid w:val="00F10307"/>
    <w:rsid w:val="00F139F8"/>
    <w:rsid w:val="00F200C6"/>
    <w:rsid w:val="00F22DBA"/>
    <w:rsid w:val="00F32B87"/>
    <w:rsid w:val="00F337D5"/>
    <w:rsid w:val="00F34C7D"/>
    <w:rsid w:val="00F428F8"/>
    <w:rsid w:val="00F4656B"/>
    <w:rsid w:val="00F46E17"/>
    <w:rsid w:val="00F536F1"/>
    <w:rsid w:val="00F543E6"/>
    <w:rsid w:val="00F54445"/>
    <w:rsid w:val="00F547C6"/>
    <w:rsid w:val="00F6125C"/>
    <w:rsid w:val="00F64A43"/>
    <w:rsid w:val="00F678A4"/>
    <w:rsid w:val="00F67BA5"/>
    <w:rsid w:val="00F67F88"/>
    <w:rsid w:val="00F70AFD"/>
    <w:rsid w:val="00F70EC3"/>
    <w:rsid w:val="00F713E1"/>
    <w:rsid w:val="00F72E11"/>
    <w:rsid w:val="00F730C1"/>
    <w:rsid w:val="00F74965"/>
    <w:rsid w:val="00F85A3A"/>
    <w:rsid w:val="00F86525"/>
    <w:rsid w:val="00F87D60"/>
    <w:rsid w:val="00F90188"/>
    <w:rsid w:val="00F958B0"/>
    <w:rsid w:val="00FA0C71"/>
    <w:rsid w:val="00FA317F"/>
    <w:rsid w:val="00FA4976"/>
    <w:rsid w:val="00FA6122"/>
    <w:rsid w:val="00FB5077"/>
    <w:rsid w:val="00FB61FB"/>
    <w:rsid w:val="00FC050D"/>
    <w:rsid w:val="00FC18CB"/>
    <w:rsid w:val="00FC3ED7"/>
    <w:rsid w:val="00FC5B4B"/>
    <w:rsid w:val="00FC74B2"/>
    <w:rsid w:val="00FD0D4E"/>
    <w:rsid w:val="00FD2005"/>
    <w:rsid w:val="00FD2392"/>
    <w:rsid w:val="00FD3F54"/>
    <w:rsid w:val="00FD62B1"/>
    <w:rsid w:val="00FE48A7"/>
    <w:rsid w:val="00FE4A92"/>
    <w:rsid w:val="00FF03AC"/>
    <w:rsid w:val="00FF1C78"/>
    <w:rsid w:val="00FF4DC2"/>
    <w:rsid w:val="00FF4DD2"/>
    <w:rsid w:val="00FF5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48418"/>
  <w15:chartTrackingRefBased/>
  <w15:docId w15:val="{DB5B7067-B1A0-456A-AAD7-E35857C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BB1"/>
    <w:rPr>
      <w:rFonts w:ascii="Times New Roman" w:eastAsiaTheme="minorEastAsia" w:hAnsi="Times New Roman"/>
      <w:sz w:val="25"/>
      <w:lang w:eastAsia="it-IT"/>
    </w:rPr>
  </w:style>
  <w:style w:type="paragraph" w:styleId="Titolo1">
    <w:name w:val="heading 1"/>
    <w:basedOn w:val="Normale"/>
    <w:next w:val="Normale"/>
    <w:link w:val="Titolo1Carattere"/>
    <w:qFormat/>
    <w:rsid w:val="00DA556B"/>
    <w:pPr>
      <w:keepNext/>
      <w:spacing w:after="0" w:line="240" w:lineRule="auto"/>
      <w:outlineLvl w:val="0"/>
    </w:pPr>
    <w:rPr>
      <w:rFonts w:eastAsia="Times New Roman" w:cs="Times New Roman"/>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2800"/>
    <w:pPr>
      <w:ind w:left="720"/>
      <w:contextualSpacing/>
    </w:pPr>
  </w:style>
  <w:style w:type="character" w:styleId="Enfasigrassetto">
    <w:name w:val="Strong"/>
    <w:basedOn w:val="Carpredefinitoparagrafo"/>
    <w:uiPriority w:val="22"/>
    <w:qFormat/>
    <w:rsid w:val="006A2891"/>
    <w:rPr>
      <w:b/>
      <w:bCs/>
    </w:rPr>
  </w:style>
  <w:style w:type="character" w:styleId="Rimandocommento">
    <w:name w:val="annotation reference"/>
    <w:basedOn w:val="Carpredefinitoparagrafo"/>
    <w:uiPriority w:val="99"/>
    <w:semiHidden/>
    <w:unhideWhenUsed/>
    <w:rsid w:val="00BC7A96"/>
    <w:rPr>
      <w:sz w:val="16"/>
      <w:szCs w:val="16"/>
    </w:rPr>
  </w:style>
  <w:style w:type="paragraph" w:styleId="Testocommento">
    <w:name w:val="annotation text"/>
    <w:basedOn w:val="Normale"/>
    <w:link w:val="TestocommentoCarattere"/>
    <w:uiPriority w:val="99"/>
    <w:unhideWhenUsed/>
    <w:rsid w:val="00BC7A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7A96"/>
    <w:rPr>
      <w:rFonts w:ascii="Times New Roman" w:eastAsiaTheme="minorEastAsia"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C7A96"/>
    <w:rPr>
      <w:b/>
      <w:bCs/>
    </w:rPr>
  </w:style>
  <w:style w:type="character" w:customStyle="1" w:styleId="SoggettocommentoCarattere">
    <w:name w:val="Soggetto commento Carattere"/>
    <w:basedOn w:val="TestocommentoCarattere"/>
    <w:link w:val="Soggettocommento"/>
    <w:uiPriority w:val="99"/>
    <w:semiHidden/>
    <w:rsid w:val="00BC7A96"/>
    <w:rPr>
      <w:rFonts w:ascii="Times New Roman" w:eastAsiaTheme="minorEastAsia" w:hAnsi="Times New Roman"/>
      <w:b/>
      <w:bCs/>
      <w:sz w:val="20"/>
      <w:szCs w:val="20"/>
      <w:lang w:eastAsia="it-IT"/>
    </w:rPr>
  </w:style>
  <w:style w:type="paragraph" w:styleId="Testofumetto">
    <w:name w:val="Balloon Text"/>
    <w:basedOn w:val="Normale"/>
    <w:link w:val="TestofumettoCarattere"/>
    <w:uiPriority w:val="99"/>
    <w:semiHidden/>
    <w:unhideWhenUsed/>
    <w:rsid w:val="00BC7A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7A96"/>
    <w:rPr>
      <w:rFonts w:ascii="Segoe UI" w:eastAsiaTheme="minorEastAsia" w:hAnsi="Segoe UI" w:cs="Segoe UI"/>
      <w:sz w:val="18"/>
      <w:szCs w:val="18"/>
      <w:lang w:eastAsia="it-IT"/>
    </w:rPr>
  </w:style>
  <w:style w:type="paragraph" w:styleId="Intestazione">
    <w:name w:val="header"/>
    <w:basedOn w:val="Normale"/>
    <w:link w:val="IntestazioneCarattere"/>
    <w:uiPriority w:val="99"/>
    <w:unhideWhenUsed/>
    <w:rsid w:val="003F4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B2D"/>
    <w:rPr>
      <w:rFonts w:ascii="Times New Roman" w:eastAsiaTheme="minorEastAsia" w:hAnsi="Times New Roman"/>
      <w:sz w:val="25"/>
      <w:lang w:eastAsia="it-IT"/>
    </w:rPr>
  </w:style>
  <w:style w:type="paragraph" w:styleId="Pidipagina">
    <w:name w:val="footer"/>
    <w:basedOn w:val="Normale"/>
    <w:link w:val="PidipaginaCarattere"/>
    <w:uiPriority w:val="99"/>
    <w:unhideWhenUsed/>
    <w:rsid w:val="003F4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B2D"/>
    <w:rPr>
      <w:rFonts w:ascii="Times New Roman" w:eastAsiaTheme="minorEastAsia" w:hAnsi="Times New Roman"/>
      <w:sz w:val="25"/>
      <w:lang w:eastAsia="it-IT"/>
    </w:rPr>
  </w:style>
  <w:style w:type="paragraph" w:customStyle="1" w:styleId="OmniPage3">
    <w:name w:val="OmniPage #3"/>
    <w:basedOn w:val="Normale"/>
    <w:rsid w:val="00337F71"/>
    <w:pPr>
      <w:suppressAutoHyphens/>
      <w:spacing w:after="0" w:line="480" w:lineRule="exact"/>
      <w:jc w:val="left"/>
    </w:pPr>
    <w:rPr>
      <w:rFonts w:eastAsia="Times New Roman" w:cs="Times New Roman"/>
      <w:sz w:val="20"/>
      <w:szCs w:val="20"/>
      <w:lang w:val="en-US" w:eastAsia="ar-SA"/>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uiPriority w:val="99"/>
    <w:rsid w:val="00A82D13"/>
    <w:rPr>
      <w:rFonts w:cs="Times New Roman"/>
      <w:u w:val="none"/>
    </w:rPr>
  </w:style>
  <w:style w:type="paragraph" w:customStyle="1" w:styleId="MSGENFONTSTYLENAMETEMPLATEROLENUMBERMSGENFONTSTYLENAMEBYROLETEXT21">
    <w:name w:val="MSG_EN_FONT_STYLE_NAME_TEMPLATE_ROLE_NUMBER MSG_EN_FONT_STYLE_NAME_BY_ROLE_TEXT 21"/>
    <w:basedOn w:val="Normale"/>
    <w:uiPriority w:val="99"/>
    <w:rsid w:val="00A82D13"/>
    <w:pPr>
      <w:widowControl w:val="0"/>
      <w:shd w:val="clear" w:color="auto" w:fill="FFFFFF"/>
      <w:suppressAutoHyphens/>
      <w:spacing w:before="680" w:after="0" w:line="475" w:lineRule="exact"/>
    </w:pPr>
    <w:rPr>
      <w:rFonts w:eastAsia="Times New Roman" w:cs="Times New Roman"/>
      <w:sz w:val="24"/>
      <w:szCs w:val="24"/>
      <w:lang w:eastAsia="zh-CN"/>
    </w:rPr>
  </w:style>
  <w:style w:type="character" w:customStyle="1" w:styleId="TestocommentoCarattere1">
    <w:name w:val="Testo commento Carattere1"/>
    <w:basedOn w:val="Carpredefinitoparagrafo"/>
    <w:uiPriority w:val="99"/>
    <w:rsid w:val="00031217"/>
    <w:rPr>
      <w:color w:val="000000"/>
      <w:lang w:eastAsia="zh-CN"/>
    </w:rPr>
  </w:style>
  <w:style w:type="character" w:customStyle="1" w:styleId="Titolo1Carattere">
    <w:name w:val="Titolo 1 Carattere"/>
    <w:basedOn w:val="Carpredefinitoparagrafo"/>
    <w:link w:val="Titolo1"/>
    <w:rsid w:val="00DA556B"/>
    <w:rPr>
      <w:rFonts w:ascii="Times New Roman" w:eastAsia="Times New Roman" w:hAnsi="Times New Roman" w:cs="Times New Roman"/>
      <w:sz w:val="28"/>
      <w:szCs w:val="20"/>
      <w:lang w:eastAsia="it-IT"/>
    </w:rPr>
  </w:style>
  <w:style w:type="character" w:styleId="Collegamentoipertestuale">
    <w:name w:val="Hyperlink"/>
    <w:basedOn w:val="Carpredefinitoparagrafo"/>
    <w:rsid w:val="001A1F58"/>
    <w:rPr>
      <w:color w:val="0000FF" w:themeColor="hyperlink"/>
      <w:u w:val="single"/>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uiPriority w:val="99"/>
    <w:rsid w:val="007B7FAE"/>
    <w:pPr>
      <w:widowControl w:val="0"/>
      <w:shd w:val="clear" w:color="auto" w:fill="FFFFFF"/>
      <w:spacing w:after="0" w:line="288" w:lineRule="exact"/>
    </w:pPr>
    <w:rPr>
      <w:rFonts w:asciiTheme="minorHAnsi" w:eastAsiaTheme="minorHAnsi" w:hAnsiTheme="minorHAnsi"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8774">
      <w:bodyDiv w:val="1"/>
      <w:marLeft w:val="0"/>
      <w:marRight w:val="0"/>
      <w:marTop w:val="0"/>
      <w:marBottom w:val="0"/>
      <w:divBdr>
        <w:top w:val="none" w:sz="0" w:space="0" w:color="auto"/>
        <w:left w:val="none" w:sz="0" w:space="0" w:color="auto"/>
        <w:bottom w:val="none" w:sz="0" w:space="0" w:color="auto"/>
        <w:right w:val="none" w:sz="0" w:space="0" w:color="auto"/>
      </w:divBdr>
    </w:div>
    <w:div w:id="886143108">
      <w:bodyDiv w:val="1"/>
      <w:marLeft w:val="0"/>
      <w:marRight w:val="0"/>
      <w:marTop w:val="0"/>
      <w:marBottom w:val="0"/>
      <w:divBdr>
        <w:top w:val="none" w:sz="0" w:space="0" w:color="auto"/>
        <w:left w:val="none" w:sz="0" w:space="0" w:color="auto"/>
        <w:bottom w:val="none" w:sz="0" w:space="0" w:color="auto"/>
        <w:right w:val="none" w:sz="0" w:space="0" w:color="auto"/>
      </w:divBdr>
    </w:div>
    <w:div w:id="907764233">
      <w:bodyDiv w:val="1"/>
      <w:marLeft w:val="0"/>
      <w:marRight w:val="0"/>
      <w:marTop w:val="0"/>
      <w:marBottom w:val="0"/>
      <w:divBdr>
        <w:top w:val="none" w:sz="0" w:space="0" w:color="auto"/>
        <w:left w:val="none" w:sz="0" w:space="0" w:color="auto"/>
        <w:bottom w:val="none" w:sz="0" w:space="0" w:color="auto"/>
        <w:right w:val="none" w:sz="0" w:space="0" w:color="auto"/>
      </w:divBdr>
    </w:div>
    <w:div w:id="19365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tadellasociosanitaria@cgn.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130C1-C51A-44B4-84FE-CF7CF86F4995}">
  <ds:schemaRefs>
    <ds:schemaRef ds:uri="http://schemas.microsoft.com/office/2006/metadata/properties"/>
    <ds:schemaRef ds:uri="http://schemas.microsoft.com/office/infopath/2007/PartnerControls"/>
    <ds:schemaRef ds:uri="2d188f09-8cb4-445e-af77-506bf19c5561"/>
  </ds:schemaRefs>
</ds:datastoreItem>
</file>

<file path=customXml/itemProps2.xml><?xml version="1.0" encoding="utf-8"?>
<ds:datastoreItem xmlns:ds="http://schemas.openxmlformats.org/officeDocument/2006/customXml" ds:itemID="{D3781048-D5A2-40DA-B8B3-B0C64EEC7373}">
  <ds:schemaRefs>
    <ds:schemaRef ds:uri="http://schemas.openxmlformats.org/officeDocument/2006/bibliography"/>
  </ds:schemaRefs>
</ds:datastoreItem>
</file>

<file path=customXml/itemProps3.xml><?xml version="1.0" encoding="utf-8"?>
<ds:datastoreItem xmlns:ds="http://schemas.openxmlformats.org/officeDocument/2006/customXml" ds:itemID="{56BA25C8-E9E5-481B-A3DD-171666E2B9DA}">
  <ds:schemaRefs>
    <ds:schemaRef ds:uri="http://schemas.microsoft.com/sharepoint/v3/contenttype/forms"/>
  </ds:schemaRefs>
</ds:datastoreItem>
</file>

<file path=customXml/itemProps4.xml><?xml version="1.0" encoding="utf-8"?>
<ds:datastoreItem xmlns:ds="http://schemas.openxmlformats.org/officeDocument/2006/customXml" ds:itemID="{9A71ECDF-30E1-40F6-B584-A94C01561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2581</Words>
  <Characters>14712</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17259</CharactersWithSpaces>
  <SharedDoc>false</SharedDoc>
  <HLinks>
    <vt:vector size="6" baseType="variant">
      <vt:variant>
        <vt:i4>3211340</vt:i4>
      </vt:variant>
      <vt:variant>
        <vt:i4>0</vt:i4>
      </vt:variant>
      <vt:variant>
        <vt:i4>0</vt:i4>
      </vt:variant>
      <vt:variant>
        <vt:i4>5</vt:i4>
      </vt:variant>
      <vt:variant>
        <vt:lpwstr>mailto:cittadellasociosanitaria@cgn.legalmail.it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ut096</dc:creator>
  <cp:keywords/>
  <dc:description/>
  <cp:lastModifiedBy>Diego Signor</cp:lastModifiedBy>
  <cp:revision>4</cp:revision>
  <cp:lastPrinted>2018-10-22T16:37:00Z</cp:lastPrinted>
  <dcterms:created xsi:type="dcterms:W3CDTF">2020-12-31T06:55:00Z</dcterms:created>
  <dcterms:modified xsi:type="dcterms:W3CDTF">2020-12-31T07:03:00Z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